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8D4EF" w14:textId="77777777" w:rsidR="00E57AD4" w:rsidRPr="00E57AD4" w:rsidRDefault="00E57AD4" w:rsidP="00E57AD4">
      <w:pPr>
        <w:spacing w:after="0" w:line="240" w:lineRule="auto"/>
        <w:jc w:val="center"/>
        <w:rPr>
          <w:rFonts w:ascii="Times New Roman" w:eastAsia="Times New Roman" w:hAnsi="Times New Roman" w:cs="Times New Roman"/>
          <w:b/>
          <w:sz w:val="24"/>
          <w:szCs w:val="24"/>
        </w:rPr>
      </w:pPr>
      <w:r w:rsidRPr="00E57AD4">
        <w:rPr>
          <w:rFonts w:ascii="Times New Roman" w:eastAsia="Times New Roman" w:hAnsi="Times New Roman" w:cs="Times New Roman"/>
          <w:b/>
          <w:sz w:val="24"/>
          <w:szCs w:val="24"/>
        </w:rPr>
        <w:t>МИНИСТЕРСТВО ОБРАЗОВАНИЯ МОСКОВСКОЙ ОБЛАСТИ</w:t>
      </w:r>
    </w:p>
    <w:p w14:paraId="6DEDB21C" w14:textId="77777777" w:rsidR="00E57AD4" w:rsidRPr="00E57AD4" w:rsidRDefault="00E57AD4" w:rsidP="00E57AD4">
      <w:pPr>
        <w:spacing w:after="0" w:line="240" w:lineRule="auto"/>
        <w:jc w:val="center"/>
        <w:rPr>
          <w:rFonts w:ascii="Times New Roman" w:eastAsia="Times New Roman" w:hAnsi="Times New Roman" w:cs="Times New Roman"/>
          <w:b/>
          <w:sz w:val="24"/>
          <w:szCs w:val="24"/>
        </w:rPr>
      </w:pPr>
      <w:r w:rsidRPr="00E57AD4">
        <w:rPr>
          <w:rFonts w:ascii="Times New Roman" w:eastAsia="Times New Roman" w:hAnsi="Times New Roman" w:cs="Times New Roman"/>
          <w:b/>
          <w:sz w:val="24"/>
          <w:szCs w:val="24"/>
        </w:rPr>
        <w:t xml:space="preserve">Государственное бюджетное профессиональное образовательное учреждение </w:t>
      </w:r>
    </w:p>
    <w:p w14:paraId="52D6BB7B" w14:textId="77777777" w:rsidR="00E57AD4" w:rsidRPr="00E57AD4" w:rsidRDefault="00E57AD4" w:rsidP="00E57AD4">
      <w:pPr>
        <w:spacing w:after="0" w:line="240" w:lineRule="auto"/>
        <w:jc w:val="center"/>
        <w:rPr>
          <w:rFonts w:ascii="Times New Roman" w:eastAsia="Times New Roman" w:hAnsi="Times New Roman" w:cs="Times New Roman"/>
          <w:b/>
          <w:sz w:val="24"/>
          <w:szCs w:val="24"/>
        </w:rPr>
      </w:pPr>
      <w:r w:rsidRPr="00E57AD4">
        <w:rPr>
          <w:rFonts w:ascii="Times New Roman" w:eastAsia="Times New Roman" w:hAnsi="Times New Roman" w:cs="Times New Roman"/>
          <w:b/>
          <w:sz w:val="24"/>
          <w:szCs w:val="24"/>
        </w:rPr>
        <w:t>Московской области</w:t>
      </w:r>
    </w:p>
    <w:p w14:paraId="12E33953" w14:textId="77777777" w:rsidR="00E57AD4" w:rsidRPr="00E57AD4" w:rsidRDefault="00E57AD4" w:rsidP="00E57AD4">
      <w:pPr>
        <w:spacing w:after="0" w:line="240" w:lineRule="auto"/>
        <w:jc w:val="center"/>
        <w:rPr>
          <w:rFonts w:ascii="Times New Roman" w:eastAsia="Times New Roman" w:hAnsi="Times New Roman" w:cs="Times New Roman"/>
          <w:b/>
          <w:sz w:val="24"/>
          <w:szCs w:val="24"/>
        </w:rPr>
      </w:pPr>
      <w:r w:rsidRPr="00E57AD4">
        <w:rPr>
          <w:rFonts w:ascii="Times New Roman" w:eastAsia="Times New Roman" w:hAnsi="Times New Roman" w:cs="Times New Roman"/>
          <w:b/>
          <w:sz w:val="24"/>
          <w:szCs w:val="24"/>
        </w:rPr>
        <w:t>«Воскресенский колледж»</w:t>
      </w:r>
    </w:p>
    <w:p w14:paraId="321ADE40" w14:textId="693E0681" w:rsidR="00E57AD4" w:rsidRPr="00E57AD4" w:rsidRDefault="00E57AD4" w:rsidP="00A336F7">
      <w:pPr>
        <w:shd w:val="clear" w:color="auto" w:fill="FFFFFF"/>
        <w:spacing w:after="100" w:line="315" w:lineRule="atLeast"/>
        <w:jc w:val="center"/>
        <w:rPr>
          <w:rFonts w:ascii="Times New Roman" w:eastAsia="Times New Roman" w:hAnsi="Times New Roman" w:cs="Times New Roman"/>
          <w:b/>
          <w:color w:val="000000"/>
          <w:sz w:val="24"/>
          <w:szCs w:val="24"/>
          <w:lang w:eastAsia="ru-RU"/>
        </w:rPr>
      </w:pPr>
      <w:r w:rsidRPr="00E57AD4">
        <w:rPr>
          <w:rFonts w:ascii="Times New Roman" w:eastAsia="Times New Roman" w:hAnsi="Times New Roman" w:cs="Times New Roman"/>
          <w:b/>
          <w:color w:val="000000"/>
          <w:sz w:val="24"/>
          <w:szCs w:val="24"/>
          <w:lang w:eastAsia="ru-RU"/>
        </w:rPr>
        <w:t xml:space="preserve">Аннотация к рабочей программе дисциплины </w:t>
      </w:r>
      <w:r w:rsidR="005825E7">
        <w:rPr>
          <w:rFonts w:ascii="Times New Roman" w:eastAsia="Times New Roman" w:hAnsi="Times New Roman" w:cs="Times New Roman"/>
          <w:b/>
          <w:color w:val="000000"/>
          <w:sz w:val="24"/>
          <w:szCs w:val="24"/>
          <w:lang w:eastAsia="ru-RU"/>
        </w:rPr>
        <w:t>ООД 05</w:t>
      </w:r>
      <w:r w:rsidR="000A4FE7">
        <w:rPr>
          <w:rFonts w:ascii="Times New Roman" w:eastAsia="Times New Roman" w:hAnsi="Times New Roman" w:cs="Times New Roman"/>
          <w:b/>
          <w:color w:val="000000"/>
          <w:sz w:val="24"/>
          <w:szCs w:val="24"/>
          <w:lang w:eastAsia="ru-RU"/>
        </w:rPr>
        <w:t xml:space="preserve"> Информатика</w:t>
      </w:r>
    </w:p>
    <w:p w14:paraId="4BCD0076" w14:textId="63943A81" w:rsidR="00E57AD4" w:rsidRPr="00E57AD4" w:rsidRDefault="00E57AD4" w:rsidP="00E57AD4">
      <w:pPr>
        <w:pStyle w:val="a4"/>
        <w:rPr>
          <w:rFonts w:ascii="Times New Roman" w:hAnsi="Times New Roman" w:cs="Times New Roman"/>
          <w:sz w:val="24"/>
          <w:szCs w:val="24"/>
        </w:rPr>
      </w:pPr>
      <w:r w:rsidRPr="00E57AD4">
        <w:rPr>
          <w:rFonts w:ascii="Times New Roman" w:eastAsia="Times New Roman" w:hAnsi="Times New Roman" w:cs="Times New Roman"/>
          <w:b/>
          <w:color w:val="000000"/>
          <w:sz w:val="24"/>
          <w:szCs w:val="24"/>
          <w:lang w:eastAsia="ru-RU"/>
        </w:rPr>
        <w:t xml:space="preserve">По </w:t>
      </w:r>
      <w:r w:rsidR="00346004" w:rsidRPr="00E57AD4">
        <w:rPr>
          <w:rFonts w:ascii="Times New Roman" w:eastAsia="Times New Roman" w:hAnsi="Times New Roman" w:cs="Times New Roman"/>
          <w:b/>
          <w:color w:val="000000"/>
          <w:sz w:val="24"/>
          <w:szCs w:val="24"/>
          <w:lang w:eastAsia="ru-RU"/>
        </w:rPr>
        <w:t xml:space="preserve">профессии </w:t>
      </w:r>
      <w:r w:rsidR="005825E7" w:rsidRPr="00A40F81">
        <w:rPr>
          <w:rFonts w:ascii="Times New Roman" w:hAnsi="Times New Roman"/>
          <w:sz w:val="24"/>
          <w:szCs w:val="24"/>
        </w:rPr>
        <w:t>15.01.05 Сварщик (ручной и частично механизированной сварки (наплавки)</w:t>
      </w:r>
    </w:p>
    <w:p w14:paraId="12978616" w14:textId="77777777" w:rsidR="00E57AD4" w:rsidRPr="00E57AD4" w:rsidRDefault="00E57AD4" w:rsidP="00E57AD4">
      <w:pPr>
        <w:pStyle w:val="a3"/>
        <w:numPr>
          <w:ilvl w:val="1"/>
          <w:numId w:val="4"/>
        </w:numPr>
        <w:rPr>
          <w:rFonts w:ascii="Times New Roman" w:eastAsia="Times New Roman" w:hAnsi="Times New Roman" w:cs="Times New Roman"/>
          <w:b/>
          <w:sz w:val="24"/>
          <w:szCs w:val="24"/>
          <w:lang w:eastAsia="ru-RU"/>
        </w:rPr>
      </w:pPr>
      <w:r w:rsidRPr="00E57AD4">
        <w:rPr>
          <w:rFonts w:ascii="YS Text" w:eastAsia="Times New Roman" w:hAnsi="YS Text" w:cs="Times New Roman"/>
          <w:b/>
          <w:color w:val="000000"/>
          <w:sz w:val="24"/>
          <w:szCs w:val="24"/>
          <w:lang w:eastAsia="ru-RU"/>
        </w:rPr>
        <w:t>Область применения программы</w:t>
      </w:r>
      <w:r w:rsidRPr="00E57AD4">
        <w:rPr>
          <w:rFonts w:ascii="Times New Roman" w:eastAsia="Times New Roman" w:hAnsi="Times New Roman" w:cs="Times New Roman"/>
          <w:b/>
          <w:sz w:val="24"/>
          <w:szCs w:val="24"/>
          <w:lang w:eastAsia="ru-RU"/>
        </w:rPr>
        <w:t xml:space="preserve"> </w:t>
      </w:r>
    </w:p>
    <w:p w14:paraId="59FFBDF3" w14:textId="77777777" w:rsidR="00E57AD4" w:rsidRPr="00E57AD4" w:rsidRDefault="00E57AD4" w:rsidP="00E57AD4">
      <w:pPr>
        <w:pStyle w:val="a3"/>
        <w:ind w:left="750"/>
        <w:rPr>
          <w:rFonts w:ascii="Times New Roman" w:eastAsia="Times New Roman" w:hAnsi="Times New Roman" w:cs="Times New Roman"/>
          <w:sz w:val="24"/>
          <w:szCs w:val="24"/>
          <w:lang w:eastAsia="ru-RU"/>
        </w:rPr>
      </w:pPr>
      <w:r w:rsidRPr="00E57AD4">
        <w:rPr>
          <w:rFonts w:ascii="Times New Roman" w:eastAsia="Times New Roman" w:hAnsi="Times New Roman" w:cs="Times New Roman"/>
          <w:sz w:val="24"/>
          <w:szCs w:val="24"/>
          <w:lang w:eastAsia="ru-RU"/>
        </w:rPr>
        <w:t>Рабочая программа учебной дисциплины является частью программы подготовки</w:t>
      </w:r>
    </w:p>
    <w:p w14:paraId="432709D0" w14:textId="77777777" w:rsidR="00E57AD4" w:rsidRDefault="00E57AD4" w:rsidP="00E57AD4">
      <w:pPr>
        <w:pStyle w:val="a3"/>
        <w:ind w:left="750"/>
        <w:rPr>
          <w:rFonts w:ascii="Times New Roman" w:eastAsia="Times New Roman" w:hAnsi="Times New Roman" w:cs="Times New Roman"/>
          <w:sz w:val="24"/>
          <w:szCs w:val="24"/>
          <w:lang w:eastAsia="ru-RU"/>
        </w:rPr>
      </w:pPr>
      <w:r w:rsidRPr="00E57AD4">
        <w:rPr>
          <w:rFonts w:ascii="Times New Roman" w:eastAsia="Times New Roman" w:hAnsi="Times New Roman" w:cs="Times New Roman"/>
          <w:sz w:val="24"/>
          <w:szCs w:val="24"/>
          <w:lang w:eastAsia="ru-RU"/>
        </w:rPr>
        <w:t>специалистов среднего звена в соответствии с ФГОС СПО и ФГОС СОО.</w:t>
      </w:r>
    </w:p>
    <w:p w14:paraId="1E1B0128" w14:textId="77777777" w:rsidR="00A336F7" w:rsidRDefault="00A336F7" w:rsidP="00A33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pPr>
      <w:r>
        <w:rPr>
          <w:rFonts w:ascii="Times New Roman" w:hAnsi="Times New Roman"/>
          <w:b/>
          <w:sz w:val="24"/>
          <w:szCs w:val="24"/>
        </w:rPr>
        <w:t xml:space="preserve">1.1. Место дисциплины в структуре основной образовательной программы: </w:t>
      </w:r>
      <w:r>
        <w:rPr>
          <w:rFonts w:ascii="Times New Roman" w:hAnsi="Times New Roman"/>
          <w:sz w:val="24"/>
          <w:szCs w:val="24"/>
        </w:rPr>
        <w:tab/>
      </w:r>
    </w:p>
    <w:p w14:paraId="0D082F3B" w14:textId="77777777" w:rsidR="00A336F7" w:rsidRDefault="00A336F7" w:rsidP="00A336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pPr>
      <w:r>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14:paraId="0E0899CB" w14:textId="77777777" w:rsidR="00A336F7" w:rsidRDefault="00A336F7" w:rsidP="00A33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rPr>
      </w:pPr>
    </w:p>
    <w:p w14:paraId="7B00AC6D" w14:textId="77777777" w:rsidR="00A336F7" w:rsidRDefault="00A336F7" w:rsidP="00A336F7">
      <w:pPr>
        <w:suppressAutoHyphens/>
        <w:spacing w:after="0"/>
        <w:ind w:firstLine="709"/>
      </w:pPr>
      <w:r>
        <w:rPr>
          <w:rFonts w:ascii="Times New Roman" w:hAnsi="Times New Roman"/>
          <w:b/>
          <w:sz w:val="24"/>
          <w:szCs w:val="24"/>
        </w:rPr>
        <w:t>1.2. Цель и планируемые результаты освоения дисциплины:</w:t>
      </w:r>
    </w:p>
    <w:p w14:paraId="63E3CDD4" w14:textId="77777777" w:rsidR="00A336F7" w:rsidRDefault="00A336F7" w:rsidP="00A336F7">
      <w:pPr>
        <w:suppressAutoHyphens/>
        <w:spacing w:after="0" w:line="240" w:lineRule="auto"/>
        <w:ind w:firstLine="709"/>
        <w:jc w:val="both"/>
      </w:pPr>
      <w:r>
        <w:rPr>
          <w:rFonts w:ascii="Times New Roman" w:hAnsi="Times New Roman"/>
          <w:sz w:val="24"/>
          <w:szCs w:val="24"/>
        </w:rPr>
        <w:t>В рамках программы учебной дисциплины обучающимися осваиваются умения и знания</w:t>
      </w:r>
    </w:p>
    <w:tbl>
      <w:tblPr>
        <w:tblW w:w="97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1101"/>
        <w:gridCol w:w="1178"/>
        <w:gridCol w:w="3386"/>
        <w:gridCol w:w="3828"/>
        <w:gridCol w:w="113"/>
      </w:tblGrid>
      <w:tr w:rsidR="0065473D" w:rsidRPr="00B36A92" w14:paraId="55C996AC" w14:textId="77777777" w:rsidTr="0065473D">
        <w:trPr>
          <w:gridBefore w:val="1"/>
          <w:wBefore w:w="113" w:type="dxa"/>
          <w:trHeight w:val="649"/>
        </w:trPr>
        <w:tc>
          <w:tcPr>
            <w:tcW w:w="1101" w:type="dxa"/>
            <w:vAlign w:val="center"/>
            <w:hideMark/>
          </w:tcPr>
          <w:p w14:paraId="6ACA3B18" w14:textId="77777777" w:rsidR="0065473D" w:rsidRPr="00B408B7" w:rsidRDefault="0065473D" w:rsidP="008C257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Код</w:t>
            </w:r>
          </w:p>
          <w:p w14:paraId="6B49FEA1" w14:textId="77777777" w:rsidR="0065473D" w:rsidRPr="00B36A92" w:rsidRDefault="0065473D" w:rsidP="008C257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МР, ПР, ЛРВ</w:t>
            </w:r>
          </w:p>
        </w:tc>
        <w:tc>
          <w:tcPr>
            <w:tcW w:w="8505" w:type="dxa"/>
            <w:gridSpan w:val="4"/>
            <w:vAlign w:val="center"/>
          </w:tcPr>
          <w:p w14:paraId="10BA4A85" w14:textId="77777777" w:rsidR="0065473D" w:rsidRPr="00B36A92"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Результаты</w:t>
            </w:r>
          </w:p>
        </w:tc>
      </w:tr>
      <w:tr w:rsidR="0065473D" w:rsidRPr="00B36A92" w14:paraId="558359A9" w14:textId="77777777" w:rsidTr="0065473D">
        <w:trPr>
          <w:gridBefore w:val="1"/>
          <w:wBefore w:w="113" w:type="dxa"/>
          <w:trHeight w:val="212"/>
        </w:trPr>
        <w:tc>
          <w:tcPr>
            <w:tcW w:w="1101" w:type="dxa"/>
            <w:vAlign w:val="center"/>
          </w:tcPr>
          <w:p w14:paraId="31A633D4" w14:textId="77777777" w:rsidR="0065473D" w:rsidRPr="00A10E5E" w:rsidRDefault="0065473D" w:rsidP="008C257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w:t>
            </w:r>
          </w:p>
        </w:tc>
        <w:tc>
          <w:tcPr>
            <w:tcW w:w="8505" w:type="dxa"/>
            <w:gridSpan w:val="4"/>
            <w:vAlign w:val="center"/>
          </w:tcPr>
          <w:p w14:paraId="501F22B5"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Р</w:t>
            </w:r>
            <w:r w:rsidRPr="00A10E5E">
              <w:rPr>
                <w:rFonts w:ascii="Times New Roman" w:hAnsi="Times New Roman"/>
                <w:sz w:val="24"/>
                <w:szCs w:val="24"/>
              </w:rPr>
              <w:t>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65473D" w:rsidRPr="00B36A92" w14:paraId="2C79FDFF" w14:textId="77777777" w:rsidTr="0065473D">
        <w:trPr>
          <w:gridBefore w:val="1"/>
          <w:wBefore w:w="113" w:type="dxa"/>
          <w:trHeight w:val="212"/>
        </w:trPr>
        <w:tc>
          <w:tcPr>
            <w:tcW w:w="1101" w:type="dxa"/>
            <w:vAlign w:val="center"/>
          </w:tcPr>
          <w:p w14:paraId="2B13956B" w14:textId="77777777" w:rsidR="0065473D" w:rsidRPr="00A10E5E" w:rsidRDefault="0065473D" w:rsidP="008C257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2</w:t>
            </w:r>
          </w:p>
        </w:tc>
        <w:tc>
          <w:tcPr>
            <w:tcW w:w="8505" w:type="dxa"/>
            <w:gridSpan w:val="4"/>
            <w:vAlign w:val="center"/>
          </w:tcPr>
          <w:p w14:paraId="2957E85D"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65473D" w:rsidRPr="00B36A92" w14:paraId="391A7E9A" w14:textId="77777777" w:rsidTr="0065473D">
        <w:trPr>
          <w:gridBefore w:val="1"/>
          <w:wBefore w:w="113" w:type="dxa"/>
          <w:trHeight w:val="212"/>
        </w:trPr>
        <w:tc>
          <w:tcPr>
            <w:tcW w:w="1101" w:type="dxa"/>
            <w:vAlign w:val="center"/>
          </w:tcPr>
          <w:p w14:paraId="5F11DAAE" w14:textId="77777777" w:rsidR="0065473D" w:rsidRPr="00A10E5E" w:rsidRDefault="0065473D" w:rsidP="008C257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3</w:t>
            </w:r>
          </w:p>
        </w:tc>
        <w:tc>
          <w:tcPr>
            <w:tcW w:w="8505" w:type="dxa"/>
            <w:gridSpan w:val="4"/>
            <w:vAlign w:val="center"/>
          </w:tcPr>
          <w:p w14:paraId="4AFF2425"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отовность к служению Отечеству, его защите</w:t>
            </w:r>
          </w:p>
        </w:tc>
      </w:tr>
      <w:tr w:rsidR="0065473D" w:rsidRPr="00B36A92" w14:paraId="62F41867" w14:textId="77777777" w:rsidTr="0065473D">
        <w:trPr>
          <w:gridBefore w:val="1"/>
          <w:wBefore w:w="113" w:type="dxa"/>
          <w:trHeight w:val="212"/>
        </w:trPr>
        <w:tc>
          <w:tcPr>
            <w:tcW w:w="1101" w:type="dxa"/>
            <w:vAlign w:val="center"/>
          </w:tcPr>
          <w:p w14:paraId="4877A7A5" w14:textId="77777777" w:rsidR="0065473D" w:rsidRPr="00A10E5E" w:rsidRDefault="0065473D" w:rsidP="008C257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4</w:t>
            </w:r>
          </w:p>
        </w:tc>
        <w:tc>
          <w:tcPr>
            <w:tcW w:w="8505" w:type="dxa"/>
            <w:gridSpan w:val="4"/>
            <w:vAlign w:val="center"/>
          </w:tcPr>
          <w:p w14:paraId="31674CA5"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С</w:t>
            </w:r>
            <w:r w:rsidRPr="00A10E5E">
              <w:rPr>
                <w:rFonts w:ascii="Times New Roman" w:hAnsi="Times New Roman"/>
                <w:sz w:val="24"/>
                <w:szCs w:val="24"/>
              </w:rPr>
              <w:t>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65473D" w:rsidRPr="00B36A92" w14:paraId="471CAB3E" w14:textId="77777777" w:rsidTr="0065473D">
        <w:trPr>
          <w:gridBefore w:val="1"/>
          <w:wBefore w:w="113" w:type="dxa"/>
          <w:trHeight w:val="212"/>
        </w:trPr>
        <w:tc>
          <w:tcPr>
            <w:tcW w:w="1101" w:type="dxa"/>
            <w:vAlign w:val="center"/>
          </w:tcPr>
          <w:p w14:paraId="495905AD" w14:textId="77777777" w:rsidR="0065473D" w:rsidRPr="00A10E5E" w:rsidRDefault="0065473D" w:rsidP="008C257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5</w:t>
            </w:r>
          </w:p>
        </w:tc>
        <w:tc>
          <w:tcPr>
            <w:tcW w:w="8505" w:type="dxa"/>
            <w:gridSpan w:val="4"/>
            <w:vAlign w:val="center"/>
          </w:tcPr>
          <w:p w14:paraId="773BAB04"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С</w:t>
            </w:r>
            <w:r w:rsidRPr="00A10E5E">
              <w:rPr>
                <w:rFonts w:ascii="Times New Roman" w:hAnsi="Times New Roman"/>
                <w:sz w:val="24"/>
                <w:szCs w:val="24"/>
              </w:rPr>
              <w:t>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65473D" w:rsidRPr="00B36A92" w14:paraId="6E1C0295" w14:textId="77777777" w:rsidTr="0065473D">
        <w:trPr>
          <w:gridBefore w:val="1"/>
          <w:wBefore w:w="113" w:type="dxa"/>
          <w:trHeight w:val="212"/>
        </w:trPr>
        <w:tc>
          <w:tcPr>
            <w:tcW w:w="1101" w:type="dxa"/>
            <w:vAlign w:val="center"/>
          </w:tcPr>
          <w:p w14:paraId="31E24DDB" w14:textId="77777777" w:rsidR="0065473D" w:rsidRPr="00A10E5E" w:rsidRDefault="0065473D" w:rsidP="008C257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6</w:t>
            </w:r>
          </w:p>
        </w:tc>
        <w:tc>
          <w:tcPr>
            <w:tcW w:w="8505" w:type="dxa"/>
            <w:gridSpan w:val="4"/>
            <w:vAlign w:val="center"/>
          </w:tcPr>
          <w:p w14:paraId="51D1865A"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Т</w:t>
            </w:r>
            <w:r w:rsidRPr="00A10E5E">
              <w:rPr>
                <w:rFonts w:ascii="Times New Roman" w:hAnsi="Times New Roman"/>
                <w:sz w:val="24"/>
                <w:szCs w:val="24"/>
              </w:rPr>
              <w:t>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65473D" w:rsidRPr="00B36A92" w14:paraId="336F3501" w14:textId="77777777" w:rsidTr="0065473D">
        <w:trPr>
          <w:gridBefore w:val="1"/>
          <w:wBefore w:w="113" w:type="dxa"/>
          <w:trHeight w:val="212"/>
        </w:trPr>
        <w:tc>
          <w:tcPr>
            <w:tcW w:w="1101" w:type="dxa"/>
            <w:vAlign w:val="center"/>
          </w:tcPr>
          <w:p w14:paraId="439C10CE" w14:textId="77777777" w:rsidR="0065473D" w:rsidRPr="00A10E5E" w:rsidRDefault="0065473D" w:rsidP="008C257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7</w:t>
            </w:r>
          </w:p>
        </w:tc>
        <w:tc>
          <w:tcPr>
            <w:tcW w:w="8505" w:type="dxa"/>
            <w:gridSpan w:val="4"/>
            <w:vAlign w:val="center"/>
          </w:tcPr>
          <w:p w14:paraId="553D8048"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Н</w:t>
            </w:r>
            <w:r w:rsidRPr="00A10E5E">
              <w:rPr>
                <w:rFonts w:ascii="Times New Roman" w:hAnsi="Times New Roman"/>
                <w:sz w:val="24"/>
                <w:szCs w:val="24"/>
              </w:rPr>
              <w:t>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65473D" w:rsidRPr="00B36A92" w14:paraId="3750459C" w14:textId="77777777" w:rsidTr="0065473D">
        <w:trPr>
          <w:gridBefore w:val="1"/>
          <w:wBefore w:w="113" w:type="dxa"/>
          <w:trHeight w:val="212"/>
        </w:trPr>
        <w:tc>
          <w:tcPr>
            <w:tcW w:w="1101" w:type="dxa"/>
            <w:vAlign w:val="center"/>
          </w:tcPr>
          <w:p w14:paraId="4C5141F3" w14:textId="77777777" w:rsidR="0065473D" w:rsidRPr="00A10E5E" w:rsidRDefault="0065473D" w:rsidP="008C257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8</w:t>
            </w:r>
          </w:p>
        </w:tc>
        <w:tc>
          <w:tcPr>
            <w:tcW w:w="8505" w:type="dxa"/>
            <w:gridSpan w:val="4"/>
            <w:vAlign w:val="center"/>
          </w:tcPr>
          <w:p w14:paraId="645BF844"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Н</w:t>
            </w:r>
            <w:r w:rsidRPr="00A10E5E">
              <w:rPr>
                <w:rFonts w:ascii="Times New Roman" w:hAnsi="Times New Roman"/>
                <w:sz w:val="24"/>
                <w:szCs w:val="24"/>
              </w:rPr>
              <w:t>равственное сознание и поведение на основе усвоения общечеловеческих ценностей</w:t>
            </w:r>
          </w:p>
        </w:tc>
      </w:tr>
      <w:tr w:rsidR="0065473D" w:rsidRPr="00B36A92" w14:paraId="09CE1F37" w14:textId="77777777" w:rsidTr="0065473D">
        <w:trPr>
          <w:gridBefore w:val="1"/>
          <w:wBefore w:w="113" w:type="dxa"/>
          <w:trHeight w:val="212"/>
        </w:trPr>
        <w:tc>
          <w:tcPr>
            <w:tcW w:w="1101" w:type="dxa"/>
            <w:vAlign w:val="center"/>
          </w:tcPr>
          <w:p w14:paraId="1D8B43A5" w14:textId="77777777" w:rsidR="0065473D" w:rsidRPr="00A10E5E" w:rsidRDefault="0065473D" w:rsidP="008C257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lastRenderedPageBreak/>
              <w:t>ЛР</w:t>
            </w:r>
            <w:r>
              <w:rPr>
                <w:rFonts w:ascii="Times New Roman" w:hAnsi="Times New Roman"/>
                <w:sz w:val="24"/>
                <w:szCs w:val="24"/>
              </w:rPr>
              <w:t xml:space="preserve"> 9</w:t>
            </w:r>
          </w:p>
        </w:tc>
        <w:tc>
          <w:tcPr>
            <w:tcW w:w="8505" w:type="dxa"/>
            <w:gridSpan w:val="4"/>
            <w:vAlign w:val="center"/>
          </w:tcPr>
          <w:p w14:paraId="02AEDFD8"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65473D" w:rsidRPr="00B36A92" w14:paraId="6A4FBC63" w14:textId="77777777" w:rsidTr="0065473D">
        <w:trPr>
          <w:gridBefore w:val="1"/>
          <w:wBefore w:w="113" w:type="dxa"/>
          <w:trHeight w:val="212"/>
        </w:trPr>
        <w:tc>
          <w:tcPr>
            <w:tcW w:w="1101" w:type="dxa"/>
            <w:vAlign w:val="center"/>
          </w:tcPr>
          <w:p w14:paraId="439027DF" w14:textId="77777777" w:rsidR="0065473D" w:rsidRPr="00A10E5E" w:rsidRDefault="0065473D" w:rsidP="008C257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10</w:t>
            </w:r>
          </w:p>
        </w:tc>
        <w:tc>
          <w:tcPr>
            <w:tcW w:w="8505" w:type="dxa"/>
            <w:gridSpan w:val="4"/>
            <w:vAlign w:val="center"/>
          </w:tcPr>
          <w:p w14:paraId="0C566AE6"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Э</w:t>
            </w:r>
            <w:r w:rsidRPr="00A10E5E">
              <w:rPr>
                <w:rFonts w:ascii="Times New Roman" w:hAnsi="Times New Roman"/>
                <w:sz w:val="24"/>
                <w:szCs w:val="24"/>
              </w:rPr>
              <w:t>стетическое отношение к миру, включая эстетику быта, научного и технического творчества, спорта, общественных отношений</w:t>
            </w:r>
          </w:p>
        </w:tc>
      </w:tr>
      <w:tr w:rsidR="0065473D" w:rsidRPr="00B36A92" w14:paraId="4A9E1653" w14:textId="77777777" w:rsidTr="0065473D">
        <w:trPr>
          <w:gridBefore w:val="1"/>
          <w:wBefore w:w="113" w:type="dxa"/>
          <w:trHeight w:val="212"/>
        </w:trPr>
        <w:tc>
          <w:tcPr>
            <w:tcW w:w="1101" w:type="dxa"/>
            <w:vAlign w:val="center"/>
          </w:tcPr>
          <w:p w14:paraId="0FFB2312" w14:textId="77777777" w:rsidR="0065473D" w:rsidRPr="00A10E5E" w:rsidRDefault="0065473D" w:rsidP="008C257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11</w:t>
            </w:r>
          </w:p>
        </w:tc>
        <w:tc>
          <w:tcPr>
            <w:tcW w:w="8505" w:type="dxa"/>
            <w:gridSpan w:val="4"/>
            <w:vAlign w:val="center"/>
          </w:tcPr>
          <w:p w14:paraId="307D1BBE"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П</w:t>
            </w:r>
            <w:r w:rsidRPr="00A10E5E">
              <w:rPr>
                <w:rFonts w:ascii="Times New Roman" w:hAnsi="Times New Roman"/>
                <w:sz w:val="24"/>
                <w:szCs w:val="24"/>
              </w:rPr>
              <w:t>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65473D" w:rsidRPr="00B36A92" w14:paraId="1EF74DB1" w14:textId="77777777" w:rsidTr="0065473D">
        <w:trPr>
          <w:gridBefore w:val="1"/>
          <w:wBefore w:w="113" w:type="dxa"/>
          <w:trHeight w:val="212"/>
        </w:trPr>
        <w:tc>
          <w:tcPr>
            <w:tcW w:w="1101" w:type="dxa"/>
            <w:vAlign w:val="center"/>
          </w:tcPr>
          <w:p w14:paraId="2DCB40E0" w14:textId="77777777" w:rsidR="0065473D" w:rsidRPr="00A10E5E" w:rsidRDefault="0065473D" w:rsidP="008C257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12</w:t>
            </w:r>
          </w:p>
        </w:tc>
        <w:tc>
          <w:tcPr>
            <w:tcW w:w="8505" w:type="dxa"/>
            <w:gridSpan w:val="4"/>
            <w:vAlign w:val="center"/>
          </w:tcPr>
          <w:p w14:paraId="6984993B"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Б</w:t>
            </w:r>
            <w:r w:rsidRPr="00A10E5E">
              <w:rPr>
                <w:rFonts w:ascii="Times New Roman" w:hAnsi="Times New Roman"/>
                <w:sz w:val="24"/>
                <w:szCs w:val="24"/>
              </w:rPr>
              <w:t>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65473D" w:rsidRPr="00B36A92" w14:paraId="1A1D4F0B" w14:textId="77777777" w:rsidTr="0065473D">
        <w:trPr>
          <w:gridBefore w:val="1"/>
          <w:wBefore w:w="113" w:type="dxa"/>
          <w:trHeight w:val="212"/>
        </w:trPr>
        <w:tc>
          <w:tcPr>
            <w:tcW w:w="1101" w:type="dxa"/>
            <w:vAlign w:val="center"/>
          </w:tcPr>
          <w:p w14:paraId="106C504D" w14:textId="77777777" w:rsidR="0065473D" w:rsidRPr="00A10E5E" w:rsidRDefault="0065473D" w:rsidP="008C257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13</w:t>
            </w:r>
          </w:p>
        </w:tc>
        <w:tc>
          <w:tcPr>
            <w:tcW w:w="8505" w:type="dxa"/>
            <w:gridSpan w:val="4"/>
            <w:vAlign w:val="center"/>
          </w:tcPr>
          <w:p w14:paraId="26515B03"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О</w:t>
            </w:r>
            <w:r w:rsidRPr="00A10E5E">
              <w:rPr>
                <w:rFonts w:ascii="Times New Roman" w:hAnsi="Times New Roman"/>
                <w:sz w:val="24"/>
                <w:szCs w:val="24"/>
              </w:rPr>
              <w:t>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65473D" w:rsidRPr="00B36A92" w14:paraId="7E761472" w14:textId="77777777" w:rsidTr="0065473D">
        <w:trPr>
          <w:gridBefore w:val="1"/>
          <w:wBefore w:w="113" w:type="dxa"/>
          <w:trHeight w:val="212"/>
        </w:trPr>
        <w:tc>
          <w:tcPr>
            <w:tcW w:w="1101" w:type="dxa"/>
            <w:vAlign w:val="center"/>
          </w:tcPr>
          <w:p w14:paraId="716E2160" w14:textId="77777777" w:rsidR="0065473D" w:rsidRPr="00A10E5E" w:rsidRDefault="0065473D" w:rsidP="008C257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14</w:t>
            </w:r>
          </w:p>
        </w:tc>
        <w:tc>
          <w:tcPr>
            <w:tcW w:w="8505" w:type="dxa"/>
            <w:gridSpan w:val="4"/>
            <w:vAlign w:val="center"/>
          </w:tcPr>
          <w:p w14:paraId="29034B8C"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С</w:t>
            </w:r>
            <w:r w:rsidRPr="00A10E5E">
              <w:rPr>
                <w:rFonts w:ascii="Times New Roman" w:hAnsi="Times New Roman"/>
                <w:sz w:val="24"/>
                <w:szCs w:val="24"/>
              </w:rPr>
              <w:t>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65473D" w:rsidRPr="00B36A92" w14:paraId="4F639820" w14:textId="77777777" w:rsidTr="0065473D">
        <w:trPr>
          <w:gridBefore w:val="1"/>
          <w:wBefore w:w="113" w:type="dxa"/>
          <w:trHeight w:val="212"/>
        </w:trPr>
        <w:tc>
          <w:tcPr>
            <w:tcW w:w="1101" w:type="dxa"/>
            <w:vAlign w:val="center"/>
          </w:tcPr>
          <w:p w14:paraId="12FB4A69" w14:textId="77777777" w:rsidR="0065473D" w:rsidRPr="00A10E5E" w:rsidRDefault="0065473D" w:rsidP="008C257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15</w:t>
            </w:r>
          </w:p>
        </w:tc>
        <w:tc>
          <w:tcPr>
            <w:tcW w:w="8505" w:type="dxa"/>
            <w:gridSpan w:val="4"/>
            <w:vAlign w:val="center"/>
          </w:tcPr>
          <w:p w14:paraId="4D624E53"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О</w:t>
            </w:r>
            <w:r w:rsidRPr="00A10E5E">
              <w:rPr>
                <w:rFonts w:ascii="Times New Roman" w:hAnsi="Times New Roman"/>
                <w:sz w:val="24"/>
                <w:szCs w:val="24"/>
              </w:rPr>
              <w:t>тветственное отношение к созданию семьи на основе осознанного принятия ценностей семейной жизни</w:t>
            </w:r>
          </w:p>
        </w:tc>
      </w:tr>
      <w:tr w:rsidR="0065473D" w:rsidRPr="00B36A92" w14:paraId="242AE646" w14:textId="77777777" w:rsidTr="0065473D">
        <w:trPr>
          <w:gridBefore w:val="1"/>
          <w:wBefore w:w="113" w:type="dxa"/>
          <w:trHeight w:val="212"/>
        </w:trPr>
        <w:tc>
          <w:tcPr>
            <w:tcW w:w="1101" w:type="dxa"/>
            <w:vAlign w:val="center"/>
          </w:tcPr>
          <w:p w14:paraId="3ACFD286" w14:textId="77777777" w:rsidR="0065473D" w:rsidRPr="00A10E5E"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МР 1</w:t>
            </w:r>
          </w:p>
        </w:tc>
        <w:tc>
          <w:tcPr>
            <w:tcW w:w="8505" w:type="dxa"/>
            <w:gridSpan w:val="4"/>
            <w:vAlign w:val="center"/>
          </w:tcPr>
          <w:p w14:paraId="51CC42C8"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65473D" w:rsidRPr="00B36A92" w14:paraId="69FF37D4" w14:textId="77777777" w:rsidTr="0065473D">
        <w:trPr>
          <w:gridBefore w:val="1"/>
          <w:wBefore w:w="113" w:type="dxa"/>
          <w:trHeight w:val="212"/>
        </w:trPr>
        <w:tc>
          <w:tcPr>
            <w:tcW w:w="1101" w:type="dxa"/>
            <w:vAlign w:val="center"/>
          </w:tcPr>
          <w:p w14:paraId="1CD0C953" w14:textId="77777777" w:rsidR="0065473D" w:rsidRPr="00A10E5E"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МР 2</w:t>
            </w:r>
          </w:p>
        </w:tc>
        <w:tc>
          <w:tcPr>
            <w:tcW w:w="8505" w:type="dxa"/>
            <w:gridSpan w:val="4"/>
            <w:vAlign w:val="center"/>
          </w:tcPr>
          <w:p w14:paraId="10C829FB"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65473D" w:rsidRPr="00B36A92" w14:paraId="500565EE" w14:textId="77777777" w:rsidTr="0065473D">
        <w:trPr>
          <w:gridBefore w:val="1"/>
          <w:wBefore w:w="113" w:type="dxa"/>
          <w:trHeight w:val="212"/>
        </w:trPr>
        <w:tc>
          <w:tcPr>
            <w:tcW w:w="1101" w:type="dxa"/>
            <w:vAlign w:val="center"/>
          </w:tcPr>
          <w:p w14:paraId="7F0DC250" w14:textId="77777777" w:rsidR="0065473D" w:rsidRPr="00A10E5E"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МР 3</w:t>
            </w:r>
          </w:p>
        </w:tc>
        <w:tc>
          <w:tcPr>
            <w:tcW w:w="8505" w:type="dxa"/>
            <w:gridSpan w:val="4"/>
            <w:vAlign w:val="center"/>
          </w:tcPr>
          <w:p w14:paraId="4DE47265"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В</w:t>
            </w:r>
            <w:r w:rsidRPr="00A10E5E">
              <w:rPr>
                <w:rFonts w:ascii="Times New Roman" w:hAnsi="Times New Roman"/>
                <w:sz w:val="24"/>
                <w:szCs w:val="24"/>
              </w:rPr>
              <w:t>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65473D" w:rsidRPr="00B36A92" w14:paraId="6617FAB5" w14:textId="77777777" w:rsidTr="0065473D">
        <w:trPr>
          <w:gridBefore w:val="1"/>
          <w:wBefore w:w="113" w:type="dxa"/>
          <w:trHeight w:val="212"/>
        </w:trPr>
        <w:tc>
          <w:tcPr>
            <w:tcW w:w="1101" w:type="dxa"/>
            <w:vAlign w:val="center"/>
          </w:tcPr>
          <w:p w14:paraId="7A24421C" w14:textId="77777777" w:rsidR="0065473D" w:rsidRPr="00A10E5E"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МР 4</w:t>
            </w:r>
          </w:p>
        </w:tc>
        <w:tc>
          <w:tcPr>
            <w:tcW w:w="8505" w:type="dxa"/>
            <w:gridSpan w:val="4"/>
            <w:vAlign w:val="center"/>
          </w:tcPr>
          <w:p w14:paraId="5C092687"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65473D" w:rsidRPr="00B36A92" w14:paraId="2EF6DA7F" w14:textId="77777777" w:rsidTr="0065473D">
        <w:trPr>
          <w:gridBefore w:val="1"/>
          <w:wBefore w:w="113" w:type="dxa"/>
          <w:trHeight w:val="212"/>
        </w:trPr>
        <w:tc>
          <w:tcPr>
            <w:tcW w:w="1101" w:type="dxa"/>
            <w:vAlign w:val="center"/>
          </w:tcPr>
          <w:p w14:paraId="40F9E0A6" w14:textId="77777777" w:rsidR="0065473D" w:rsidRPr="00A10E5E"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МР 5</w:t>
            </w:r>
          </w:p>
        </w:tc>
        <w:tc>
          <w:tcPr>
            <w:tcW w:w="8505" w:type="dxa"/>
            <w:gridSpan w:val="4"/>
            <w:vAlign w:val="center"/>
          </w:tcPr>
          <w:p w14:paraId="4D2C138D"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65473D" w:rsidRPr="00B36A92" w14:paraId="67B0816E" w14:textId="77777777" w:rsidTr="0065473D">
        <w:trPr>
          <w:gridBefore w:val="1"/>
          <w:wBefore w:w="113" w:type="dxa"/>
          <w:trHeight w:val="212"/>
        </w:trPr>
        <w:tc>
          <w:tcPr>
            <w:tcW w:w="1101" w:type="dxa"/>
            <w:vAlign w:val="center"/>
          </w:tcPr>
          <w:p w14:paraId="4F28FE8C" w14:textId="77777777" w:rsidR="0065473D" w:rsidRPr="00A10E5E"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МР 6</w:t>
            </w:r>
          </w:p>
        </w:tc>
        <w:tc>
          <w:tcPr>
            <w:tcW w:w="8505" w:type="dxa"/>
            <w:gridSpan w:val="4"/>
            <w:vAlign w:val="center"/>
          </w:tcPr>
          <w:p w14:paraId="72BA147A"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определять назначение и функции различных социальных институтов</w:t>
            </w:r>
          </w:p>
        </w:tc>
      </w:tr>
      <w:tr w:rsidR="0065473D" w:rsidRPr="00B36A92" w14:paraId="6B02B63F" w14:textId="77777777" w:rsidTr="0065473D">
        <w:trPr>
          <w:gridBefore w:val="1"/>
          <w:wBefore w:w="113" w:type="dxa"/>
          <w:trHeight w:val="212"/>
        </w:trPr>
        <w:tc>
          <w:tcPr>
            <w:tcW w:w="1101" w:type="dxa"/>
            <w:vAlign w:val="center"/>
          </w:tcPr>
          <w:p w14:paraId="79625590" w14:textId="77777777" w:rsidR="0065473D" w:rsidRPr="00A10E5E"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МР 7</w:t>
            </w:r>
          </w:p>
        </w:tc>
        <w:tc>
          <w:tcPr>
            <w:tcW w:w="8505" w:type="dxa"/>
            <w:gridSpan w:val="4"/>
            <w:vAlign w:val="center"/>
          </w:tcPr>
          <w:p w14:paraId="4C797823"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самостоятельно оценивать и принимать решения, определяющие стратегию поведения, с учетом гражданских и нравственных ценностей</w:t>
            </w:r>
          </w:p>
        </w:tc>
      </w:tr>
      <w:tr w:rsidR="0065473D" w:rsidRPr="00B36A92" w14:paraId="2EE12D87" w14:textId="77777777" w:rsidTr="0065473D">
        <w:trPr>
          <w:gridBefore w:val="1"/>
          <w:wBefore w:w="113" w:type="dxa"/>
          <w:trHeight w:val="212"/>
        </w:trPr>
        <w:tc>
          <w:tcPr>
            <w:tcW w:w="1101" w:type="dxa"/>
            <w:vAlign w:val="center"/>
          </w:tcPr>
          <w:p w14:paraId="62167F6D" w14:textId="77777777" w:rsidR="0065473D" w:rsidRPr="00A10E5E"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МР 8</w:t>
            </w:r>
          </w:p>
        </w:tc>
        <w:tc>
          <w:tcPr>
            <w:tcW w:w="8505" w:type="dxa"/>
            <w:gridSpan w:val="4"/>
            <w:vAlign w:val="center"/>
          </w:tcPr>
          <w:p w14:paraId="14237236"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В</w:t>
            </w:r>
            <w:r w:rsidRPr="00A10E5E">
              <w:rPr>
                <w:rFonts w:ascii="Times New Roman" w:hAnsi="Times New Roman"/>
                <w:sz w:val="24"/>
                <w:szCs w:val="24"/>
              </w:rPr>
              <w:t>ладение языковыми средствами - умение ясно, логично и точно излагать свою точку зрения, использовать адекватные языковые средства</w:t>
            </w:r>
          </w:p>
        </w:tc>
      </w:tr>
      <w:tr w:rsidR="0065473D" w:rsidRPr="00B36A92" w14:paraId="47BA6097" w14:textId="77777777" w:rsidTr="0065473D">
        <w:trPr>
          <w:gridBefore w:val="1"/>
          <w:wBefore w:w="113" w:type="dxa"/>
          <w:trHeight w:val="212"/>
        </w:trPr>
        <w:tc>
          <w:tcPr>
            <w:tcW w:w="1101" w:type="dxa"/>
            <w:vAlign w:val="center"/>
          </w:tcPr>
          <w:p w14:paraId="0F9C5875" w14:textId="77777777" w:rsidR="0065473D" w:rsidRPr="00A10E5E"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МР 9</w:t>
            </w:r>
          </w:p>
        </w:tc>
        <w:tc>
          <w:tcPr>
            <w:tcW w:w="8505" w:type="dxa"/>
            <w:gridSpan w:val="4"/>
            <w:vAlign w:val="center"/>
          </w:tcPr>
          <w:p w14:paraId="7BFA2DC2"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w:hAnsi="Times New Roman"/>
                <w:sz w:val="24"/>
                <w:szCs w:val="24"/>
              </w:rPr>
              <w:t>В</w:t>
            </w:r>
            <w:r w:rsidRPr="00A10E5E">
              <w:rPr>
                <w:rFonts w:ascii="Times New Roman" w:hAnsi="Times New Roman"/>
                <w:sz w:val="24"/>
                <w:szCs w:val="24"/>
              </w:rPr>
              <w:t>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65473D" w:rsidRPr="00B36A92" w14:paraId="7BE90757" w14:textId="77777777" w:rsidTr="0065473D">
        <w:trPr>
          <w:gridBefore w:val="1"/>
          <w:wBefore w:w="113" w:type="dxa"/>
          <w:trHeight w:val="212"/>
        </w:trPr>
        <w:tc>
          <w:tcPr>
            <w:tcW w:w="1101" w:type="dxa"/>
            <w:vAlign w:val="center"/>
          </w:tcPr>
          <w:p w14:paraId="54185719" w14:textId="77777777" w:rsidR="0065473D" w:rsidRPr="00A10E5E"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ПР 1</w:t>
            </w:r>
          </w:p>
        </w:tc>
        <w:tc>
          <w:tcPr>
            <w:tcW w:w="8505" w:type="dxa"/>
            <w:gridSpan w:val="4"/>
            <w:vAlign w:val="center"/>
          </w:tcPr>
          <w:p w14:paraId="44D2368B" w14:textId="77777777" w:rsidR="0065473D" w:rsidRPr="00776680" w:rsidRDefault="0065473D" w:rsidP="008C25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w:t>
            </w:r>
            <w:r w:rsidRPr="00776680">
              <w:rPr>
                <w:rFonts w:ascii="Times New Roman CYR" w:hAnsi="Times New Roman CYR" w:cs="Times New Roman CYR"/>
                <w:sz w:val="24"/>
                <w:szCs w:val="24"/>
              </w:rPr>
              <w:t>ладение системой базовых знаний, отражающих вклад информатики в формирование современной научной картины мира;</w:t>
            </w:r>
          </w:p>
          <w:p w14:paraId="4F8351E1" w14:textId="77777777" w:rsidR="0065473D" w:rsidRPr="00A10E5E" w:rsidRDefault="0065473D" w:rsidP="008C2576">
            <w:pPr>
              <w:widowControl w:val="0"/>
              <w:autoSpaceDE w:val="0"/>
              <w:autoSpaceDN w:val="0"/>
              <w:adjustRightInd w:val="0"/>
              <w:spacing w:after="0" w:line="240" w:lineRule="auto"/>
              <w:ind w:firstLine="720"/>
              <w:jc w:val="both"/>
              <w:rPr>
                <w:rFonts w:ascii="Times New Roman" w:hAnsi="Times New Roman"/>
                <w:sz w:val="24"/>
                <w:szCs w:val="24"/>
              </w:rPr>
            </w:pPr>
          </w:p>
        </w:tc>
      </w:tr>
      <w:tr w:rsidR="0065473D" w:rsidRPr="00B36A92" w14:paraId="7A428996" w14:textId="77777777" w:rsidTr="0065473D">
        <w:trPr>
          <w:gridBefore w:val="1"/>
          <w:wBefore w:w="113" w:type="dxa"/>
          <w:trHeight w:val="212"/>
        </w:trPr>
        <w:tc>
          <w:tcPr>
            <w:tcW w:w="1101" w:type="dxa"/>
            <w:vAlign w:val="center"/>
          </w:tcPr>
          <w:p w14:paraId="35CB964F" w14:textId="77777777" w:rsidR="0065473D" w:rsidRPr="00A10E5E"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ПР 2</w:t>
            </w:r>
          </w:p>
        </w:tc>
        <w:tc>
          <w:tcPr>
            <w:tcW w:w="8505" w:type="dxa"/>
            <w:gridSpan w:val="4"/>
            <w:vAlign w:val="center"/>
          </w:tcPr>
          <w:p w14:paraId="5E52185C" w14:textId="77777777" w:rsidR="0065473D" w:rsidRPr="00776680" w:rsidRDefault="0065473D" w:rsidP="008C25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w:t>
            </w:r>
            <w:r w:rsidRPr="00776680">
              <w:rPr>
                <w:rFonts w:ascii="Times New Roman CYR" w:hAnsi="Times New Roman CYR" w:cs="Times New Roman CYR"/>
                <w:sz w:val="24"/>
                <w:szCs w:val="24"/>
              </w:rPr>
              <w:t>владение понятием сложности алгоритма, знание основных алгоритмов обработки числовой и текстовой информации, алгоритмов поиска и сортировки;</w:t>
            </w:r>
          </w:p>
          <w:p w14:paraId="0E7D5C17" w14:textId="77777777" w:rsidR="0065473D" w:rsidRPr="00A10E5E" w:rsidRDefault="0065473D" w:rsidP="008C2576">
            <w:pPr>
              <w:widowControl w:val="0"/>
              <w:autoSpaceDE w:val="0"/>
              <w:autoSpaceDN w:val="0"/>
              <w:adjustRightInd w:val="0"/>
              <w:spacing w:after="0" w:line="240" w:lineRule="auto"/>
              <w:ind w:firstLine="720"/>
              <w:jc w:val="both"/>
              <w:rPr>
                <w:rFonts w:ascii="Times New Roman" w:hAnsi="Times New Roman"/>
                <w:sz w:val="24"/>
                <w:szCs w:val="24"/>
              </w:rPr>
            </w:pPr>
          </w:p>
        </w:tc>
      </w:tr>
      <w:tr w:rsidR="0065473D" w:rsidRPr="00B36A92" w14:paraId="07EAA391" w14:textId="77777777" w:rsidTr="0065473D">
        <w:trPr>
          <w:gridBefore w:val="1"/>
          <w:wBefore w:w="113" w:type="dxa"/>
          <w:trHeight w:val="212"/>
        </w:trPr>
        <w:tc>
          <w:tcPr>
            <w:tcW w:w="1101" w:type="dxa"/>
            <w:vAlign w:val="center"/>
          </w:tcPr>
          <w:p w14:paraId="65A53846" w14:textId="77777777" w:rsidR="0065473D" w:rsidRPr="00A10E5E"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ПР 3</w:t>
            </w:r>
          </w:p>
        </w:tc>
        <w:tc>
          <w:tcPr>
            <w:tcW w:w="8505" w:type="dxa"/>
            <w:gridSpan w:val="4"/>
            <w:vAlign w:val="center"/>
          </w:tcPr>
          <w:p w14:paraId="0E6CCE24" w14:textId="77777777" w:rsidR="0065473D" w:rsidRPr="00776680" w:rsidRDefault="0065473D" w:rsidP="008C25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w:t>
            </w:r>
            <w:r w:rsidRPr="00776680">
              <w:rPr>
                <w:rFonts w:ascii="Times New Roman CYR" w:hAnsi="Times New Roman CYR" w:cs="Times New Roman CYR"/>
                <w:sz w:val="24"/>
                <w:szCs w:val="24"/>
              </w:rPr>
              <w:t>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14:paraId="7F2D0674" w14:textId="77777777" w:rsidR="0065473D" w:rsidRPr="00776680" w:rsidRDefault="0065473D" w:rsidP="008C257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7D5D8600" w14:textId="77777777" w:rsidR="0065473D" w:rsidRPr="00A10E5E" w:rsidRDefault="0065473D" w:rsidP="008C2576">
            <w:pPr>
              <w:widowControl w:val="0"/>
              <w:autoSpaceDE w:val="0"/>
              <w:autoSpaceDN w:val="0"/>
              <w:adjustRightInd w:val="0"/>
              <w:spacing w:after="0" w:line="240" w:lineRule="auto"/>
              <w:ind w:firstLine="720"/>
              <w:jc w:val="both"/>
              <w:rPr>
                <w:rFonts w:ascii="Times New Roman" w:hAnsi="Times New Roman"/>
                <w:sz w:val="24"/>
                <w:szCs w:val="24"/>
              </w:rPr>
            </w:pPr>
          </w:p>
        </w:tc>
      </w:tr>
      <w:tr w:rsidR="0065473D" w:rsidRPr="00B36A92" w14:paraId="19984CF6" w14:textId="77777777" w:rsidTr="0065473D">
        <w:trPr>
          <w:gridBefore w:val="1"/>
          <w:wBefore w:w="113" w:type="dxa"/>
          <w:trHeight w:val="212"/>
        </w:trPr>
        <w:tc>
          <w:tcPr>
            <w:tcW w:w="1101" w:type="dxa"/>
            <w:vAlign w:val="center"/>
          </w:tcPr>
          <w:p w14:paraId="4F91A500" w14:textId="77777777" w:rsidR="0065473D" w:rsidRPr="00A10E5E"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ПР 4</w:t>
            </w:r>
          </w:p>
        </w:tc>
        <w:tc>
          <w:tcPr>
            <w:tcW w:w="8505" w:type="dxa"/>
            <w:gridSpan w:val="4"/>
            <w:vAlign w:val="center"/>
          </w:tcPr>
          <w:p w14:paraId="2173DB1A" w14:textId="77777777" w:rsidR="0065473D" w:rsidRPr="00776680" w:rsidRDefault="0065473D" w:rsidP="008C25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w:t>
            </w:r>
            <w:r w:rsidRPr="00776680">
              <w:rPr>
                <w:rFonts w:ascii="Times New Roman CYR" w:hAnsi="Times New Roman CYR" w:cs="Times New Roman CYR"/>
                <w:sz w:val="24"/>
                <w:szCs w:val="24"/>
              </w:rPr>
              <w:t>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14:paraId="74A92FB6" w14:textId="77777777" w:rsidR="0065473D" w:rsidRPr="00A10E5E" w:rsidRDefault="0065473D" w:rsidP="008C2576">
            <w:pPr>
              <w:suppressAutoHyphens/>
              <w:spacing w:after="0" w:line="240" w:lineRule="auto"/>
              <w:rPr>
                <w:rFonts w:ascii="Times New Roman" w:hAnsi="Times New Roman"/>
                <w:sz w:val="24"/>
                <w:szCs w:val="24"/>
              </w:rPr>
            </w:pPr>
          </w:p>
        </w:tc>
      </w:tr>
      <w:tr w:rsidR="0065473D" w:rsidRPr="00B36A92" w14:paraId="15D3202C" w14:textId="77777777" w:rsidTr="0065473D">
        <w:trPr>
          <w:gridBefore w:val="1"/>
          <w:wBefore w:w="113" w:type="dxa"/>
          <w:trHeight w:val="212"/>
        </w:trPr>
        <w:tc>
          <w:tcPr>
            <w:tcW w:w="1101" w:type="dxa"/>
            <w:vAlign w:val="center"/>
          </w:tcPr>
          <w:p w14:paraId="02CD25F4" w14:textId="77777777" w:rsidR="0065473D"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ПР 5</w:t>
            </w:r>
          </w:p>
        </w:tc>
        <w:tc>
          <w:tcPr>
            <w:tcW w:w="8505" w:type="dxa"/>
            <w:gridSpan w:val="4"/>
            <w:vAlign w:val="center"/>
          </w:tcPr>
          <w:p w14:paraId="1335B80B" w14:textId="77777777" w:rsidR="0065473D" w:rsidRPr="00776680" w:rsidRDefault="0065473D" w:rsidP="008C25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w:t>
            </w:r>
            <w:r w:rsidRPr="00776680">
              <w:rPr>
                <w:rFonts w:ascii="Times New Roman CYR" w:hAnsi="Times New Roman CYR" w:cs="Times New Roman CYR"/>
                <w:sz w:val="24"/>
                <w:szCs w:val="24"/>
              </w:rPr>
              <w:t>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14:paraId="0EE22C88" w14:textId="77777777" w:rsidR="0065473D" w:rsidRPr="00A10E5E" w:rsidRDefault="0065473D" w:rsidP="008C2576">
            <w:pPr>
              <w:suppressAutoHyphens/>
              <w:spacing w:after="0" w:line="240" w:lineRule="auto"/>
              <w:rPr>
                <w:rFonts w:ascii="Times New Roman" w:hAnsi="Times New Roman"/>
                <w:sz w:val="24"/>
                <w:szCs w:val="24"/>
              </w:rPr>
            </w:pPr>
          </w:p>
        </w:tc>
      </w:tr>
      <w:tr w:rsidR="0065473D" w:rsidRPr="00B36A92" w14:paraId="62DBA47B" w14:textId="77777777" w:rsidTr="0065473D">
        <w:trPr>
          <w:gridBefore w:val="1"/>
          <w:wBefore w:w="113" w:type="dxa"/>
          <w:trHeight w:val="212"/>
        </w:trPr>
        <w:tc>
          <w:tcPr>
            <w:tcW w:w="1101" w:type="dxa"/>
            <w:vAlign w:val="center"/>
          </w:tcPr>
          <w:p w14:paraId="5F85E564" w14:textId="77777777" w:rsidR="0065473D"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ПР 6</w:t>
            </w:r>
          </w:p>
        </w:tc>
        <w:tc>
          <w:tcPr>
            <w:tcW w:w="8505" w:type="dxa"/>
            <w:gridSpan w:val="4"/>
            <w:vAlign w:val="center"/>
          </w:tcPr>
          <w:p w14:paraId="2EBE0A04" w14:textId="77777777" w:rsidR="0065473D" w:rsidRPr="00776680" w:rsidRDefault="0065473D" w:rsidP="008C25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w:t>
            </w:r>
            <w:r w:rsidRPr="00776680">
              <w:rPr>
                <w:rFonts w:ascii="Times New Roman CYR" w:hAnsi="Times New Roman CYR" w:cs="Times New Roman CYR"/>
                <w:sz w:val="24"/>
                <w:szCs w:val="24"/>
              </w:rPr>
              <w:t>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14:paraId="4B930961" w14:textId="77777777" w:rsidR="0065473D" w:rsidRPr="00A10E5E" w:rsidRDefault="0065473D" w:rsidP="008C2576">
            <w:pPr>
              <w:suppressAutoHyphens/>
              <w:spacing w:after="0" w:line="240" w:lineRule="auto"/>
              <w:rPr>
                <w:rFonts w:ascii="Times New Roman" w:hAnsi="Times New Roman"/>
                <w:sz w:val="24"/>
                <w:szCs w:val="24"/>
              </w:rPr>
            </w:pPr>
          </w:p>
        </w:tc>
      </w:tr>
      <w:tr w:rsidR="0065473D" w:rsidRPr="00B36A92" w14:paraId="64A03150" w14:textId="77777777" w:rsidTr="0065473D">
        <w:trPr>
          <w:gridBefore w:val="1"/>
          <w:wBefore w:w="113" w:type="dxa"/>
          <w:trHeight w:val="212"/>
        </w:trPr>
        <w:tc>
          <w:tcPr>
            <w:tcW w:w="1101" w:type="dxa"/>
            <w:vAlign w:val="center"/>
          </w:tcPr>
          <w:p w14:paraId="1F41DF26" w14:textId="77777777" w:rsidR="0065473D"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ПР 7</w:t>
            </w:r>
          </w:p>
        </w:tc>
        <w:tc>
          <w:tcPr>
            <w:tcW w:w="8505" w:type="dxa"/>
            <w:gridSpan w:val="4"/>
            <w:vAlign w:val="center"/>
          </w:tcPr>
          <w:p w14:paraId="3D1A6DD3" w14:textId="77777777" w:rsidR="0065473D" w:rsidRPr="00776680" w:rsidRDefault="0065473D" w:rsidP="008C25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w:t>
            </w:r>
            <w:r w:rsidRPr="00776680">
              <w:rPr>
                <w:rFonts w:ascii="Times New Roman CYR" w:hAnsi="Times New Roman CYR" w:cs="Times New Roman CYR"/>
                <w:sz w:val="24"/>
                <w:szCs w:val="24"/>
              </w:rPr>
              <w:t>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14:paraId="39F41A42" w14:textId="77777777" w:rsidR="0065473D" w:rsidRPr="00A10E5E" w:rsidRDefault="0065473D" w:rsidP="008C2576">
            <w:pPr>
              <w:suppressAutoHyphens/>
              <w:spacing w:after="0" w:line="240" w:lineRule="auto"/>
              <w:rPr>
                <w:rFonts w:ascii="Times New Roman" w:hAnsi="Times New Roman"/>
                <w:sz w:val="24"/>
                <w:szCs w:val="24"/>
              </w:rPr>
            </w:pPr>
          </w:p>
        </w:tc>
      </w:tr>
      <w:tr w:rsidR="0065473D" w:rsidRPr="00B36A92" w14:paraId="398C22A7" w14:textId="77777777" w:rsidTr="0065473D">
        <w:trPr>
          <w:gridBefore w:val="1"/>
          <w:wBefore w:w="113" w:type="dxa"/>
          <w:trHeight w:val="212"/>
        </w:trPr>
        <w:tc>
          <w:tcPr>
            <w:tcW w:w="1101" w:type="dxa"/>
            <w:vAlign w:val="center"/>
          </w:tcPr>
          <w:p w14:paraId="7090B402" w14:textId="77777777" w:rsidR="0065473D"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ПР 8</w:t>
            </w:r>
          </w:p>
        </w:tc>
        <w:tc>
          <w:tcPr>
            <w:tcW w:w="8505" w:type="dxa"/>
            <w:gridSpan w:val="4"/>
            <w:vAlign w:val="center"/>
          </w:tcPr>
          <w:p w14:paraId="7A56AAC8" w14:textId="77777777" w:rsidR="0065473D" w:rsidRPr="00776680" w:rsidRDefault="0065473D" w:rsidP="008C25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w:t>
            </w:r>
            <w:r w:rsidRPr="00776680">
              <w:rPr>
                <w:rFonts w:ascii="Times New Roman CYR" w:hAnsi="Times New Roman CYR" w:cs="Times New Roman CYR"/>
                <w:sz w:val="24"/>
                <w:szCs w:val="24"/>
              </w:rPr>
              <w:t>ладение основными сведениями о базах данных, их структуре, средствах создания и работы с ними;</w:t>
            </w:r>
          </w:p>
          <w:p w14:paraId="69E2B6CF" w14:textId="77777777" w:rsidR="0065473D" w:rsidRPr="00A10E5E" w:rsidRDefault="0065473D" w:rsidP="008C2576">
            <w:pPr>
              <w:suppressAutoHyphens/>
              <w:spacing w:after="0" w:line="240" w:lineRule="auto"/>
              <w:rPr>
                <w:rFonts w:ascii="Times New Roman" w:hAnsi="Times New Roman"/>
                <w:sz w:val="24"/>
                <w:szCs w:val="24"/>
              </w:rPr>
            </w:pPr>
          </w:p>
        </w:tc>
      </w:tr>
      <w:tr w:rsidR="0065473D" w:rsidRPr="00B36A92" w14:paraId="04133D1A" w14:textId="77777777" w:rsidTr="0065473D">
        <w:trPr>
          <w:gridBefore w:val="1"/>
          <w:wBefore w:w="113" w:type="dxa"/>
          <w:trHeight w:val="212"/>
        </w:trPr>
        <w:tc>
          <w:tcPr>
            <w:tcW w:w="1101" w:type="dxa"/>
            <w:vAlign w:val="center"/>
          </w:tcPr>
          <w:p w14:paraId="501A3962" w14:textId="77777777" w:rsidR="0065473D"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ПР 9</w:t>
            </w:r>
          </w:p>
        </w:tc>
        <w:tc>
          <w:tcPr>
            <w:tcW w:w="8505" w:type="dxa"/>
            <w:gridSpan w:val="4"/>
            <w:vAlign w:val="center"/>
          </w:tcPr>
          <w:p w14:paraId="191840D7" w14:textId="77777777" w:rsidR="0065473D" w:rsidRPr="00776680" w:rsidRDefault="0065473D" w:rsidP="008C25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w:t>
            </w:r>
            <w:r w:rsidRPr="00776680">
              <w:rPr>
                <w:rFonts w:ascii="Times New Roman CYR" w:hAnsi="Times New Roman CYR" w:cs="Times New Roman CYR"/>
                <w:sz w:val="24"/>
                <w:szCs w:val="24"/>
              </w:rPr>
              <w:t>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14:paraId="527C4295" w14:textId="77777777" w:rsidR="0065473D" w:rsidRPr="00A10E5E" w:rsidRDefault="0065473D" w:rsidP="008C2576">
            <w:pPr>
              <w:suppressAutoHyphens/>
              <w:spacing w:after="0" w:line="240" w:lineRule="auto"/>
              <w:rPr>
                <w:rFonts w:ascii="Times New Roman" w:hAnsi="Times New Roman"/>
                <w:sz w:val="24"/>
                <w:szCs w:val="24"/>
              </w:rPr>
            </w:pPr>
          </w:p>
        </w:tc>
      </w:tr>
      <w:tr w:rsidR="0065473D" w:rsidRPr="00B36A92" w14:paraId="153F1CB4" w14:textId="77777777" w:rsidTr="0065473D">
        <w:trPr>
          <w:gridBefore w:val="1"/>
          <w:wBefore w:w="113" w:type="dxa"/>
          <w:trHeight w:val="635"/>
        </w:trPr>
        <w:tc>
          <w:tcPr>
            <w:tcW w:w="1101" w:type="dxa"/>
            <w:vAlign w:val="center"/>
          </w:tcPr>
          <w:p w14:paraId="711BC24B" w14:textId="77777777" w:rsidR="0065473D"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ПР 10</w:t>
            </w:r>
          </w:p>
        </w:tc>
        <w:tc>
          <w:tcPr>
            <w:tcW w:w="8505" w:type="dxa"/>
            <w:gridSpan w:val="4"/>
            <w:vAlign w:val="center"/>
          </w:tcPr>
          <w:p w14:paraId="50F9ABC2" w14:textId="77777777" w:rsidR="0065473D" w:rsidRPr="00A10E5E" w:rsidRDefault="0065473D" w:rsidP="008C2576">
            <w:pPr>
              <w:suppressAutoHyphens/>
              <w:spacing w:after="0" w:line="240" w:lineRule="auto"/>
              <w:rPr>
                <w:rFonts w:ascii="Times New Roman" w:hAnsi="Times New Roman"/>
                <w:sz w:val="24"/>
                <w:szCs w:val="24"/>
              </w:rPr>
            </w:pPr>
            <w:r>
              <w:rPr>
                <w:rFonts w:ascii="Times New Roman CYR" w:hAnsi="Times New Roman CYR" w:cs="Times New Roman CYR"/>
                <w:sz w:val="24"/>
                <w:szCs w:val="24"/>
              </w:rPr>
              <w:t>С</w:t>
            </w:r>
            <w:r w:rsidRPr="00776680">
              <w:rPr>
                <w:rFonts w:ascii="Times New Roman CYR" w:hAnsi="Times New Roman CYR" w:cs="Times New Roman CYR"/>
                <w:sz w:val="24"/>
                <w:szCs w:val="24"/>
              </w:rPr>
              <w:t>формированность умения работать с библиотеками программ; наличие опыта использования компьютерных средств представления и анализа данных.</w:t>
            </w:r>
          </w:p>
        </w:tc>
      </w:tr>
      <w:tr w:rsidR="0065473D" w:rsidRPr="00B36A92" w14:paraId="1E2B6B3A" w14:textId="77777777" w:rsidTr="0065473D">
        <w:trPr>
          <w:gridBefore w:val="1"/>
          <w:wBefore w:w="113" w:type="dxa"/>
          <w:trHeight w:val="212"/>
        </w:trPr>
        <w:tc>
          <w:tcPr>
            <w:tcW w:w="1101" w:type="dxa"/>
            <w:vAlign w:val="center"/>
          </w:tcPr>
          <w:p w14:paraId="313CD618" w14:textId="77777777" w:rsidR="0065473D"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ЛРВ 4</w:t>
            </w:r>
          </w:p>
        </w:tc>
        <w:tc>
          <w:tcPr>
            <w:tcW w:w="8505" w:type="dxa"/>
            <w:gridSpan w:val="4"/>
            <w:vAlign w:val="center"/>
          </w:tcPr>
          <w:p w14:paraId="05EE331C" w14:textId="77777777" w:rsidR="0065473D" w:rsidRPr="00A10E5E" w:rsidRDefault="0065473D" w:rsidP="008C2576">
            <w:pPr>
              <w:spacing w:after="0"/>
              <w:jc w:val="both"/>
              <w:rPr>
                <w:rFonts w:ascii="Times New Roman" w:hAnsi="Times New Roman"/>
                <w:sz w:val="24"/>
                <w:szCs w:val="24"/>
              </w:rPr>
            </w:pPr>
            <w:r w:rsidRPr="00B9061D">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65473D" w:rsidRPr="00B36A92" w14:paraId="701016FD" w14:textId="77777777" w:rsidTr="0065473D">
        <w:trPr>
          <w:gridBefore w:val="1"/>
          <w:wBefore w:w="113" w:type="dxa"/>
          <w:trHeight w:val="212"/>
        </w:trPr>
        <w:tc>
          <w:tcPr>
            <w:tcW w:w="1101" w:type="dxa"/>
            <w:vAlign w:val="center"/>
          </w:tcPr>
          <w:p w14:paraId="02BD5070" w14:textId="77777777" w:rsidR="0065473D" w:rsidRDefault="0065473D" w:rsidP="008C2576">
            <w:pPr>
              <w:suppressAutoHyphens/>
              <w:spacing w:after="0" w:line="240" w:lineRule="auto"/>
              <w:jc w:val="center"/>
              <w:rPr>
                <w:rFonts w:ascii="Times New Roman" w:hAnsi="Times New Roman"/>
                <w:sz w:val="24"/>
                <w:szCs w:val="24"/>
              </w:rPr>
            </w:pPr>
            <w:r>
              <w:rPr>
                <w:rFonts w:ascii="Times New Roman" w:hAnsi="Times New Roman"/>
                <w:sz w:val="24"/>
                <w:szCs w:val="24"/>
              </w:rPr>
              <w:t>ЛРВ 10</w:t>
            </w:r>
          </w:p>
        </w:tc>
        <w:tc>
          <w:tcPr>
            <w:tcW w:w="8505" w:type="dxa"/>
            <w:gridSpan w:val="4"/>
            <w:vAlign w:val="center"/>
          </w:tcPr>
          <w:p w14:paraId="33C38D4A" w14:textId="77777777" w:rsidR="0065473D" w:rsidRPr="00A10E5E" w:rsidRDefault="0065473D" w:rsidP="008C2576">
            <w:pPr>
              <w:spacing w:after="0"/>
              <w:jc w:val="both"/>
              <w:rPr>
                <w:rFonts w:ascii="Times New Roman" w:hAnsi="Times New Roman"/>
                <w:sz w:val="24"/>
                <w:szCs w:val="24"/>
              </w:rPr>
            </w:pPr>
            <w:r w:rsidRPr="00586AAB">
              <w:rPr>
                <w:rFonts w:ascii="Times New Roman" w:hAnsi="Times New Roman"/>
                <w:sz w:val="24"/>
                <w:szCs w:val="24"/>
              </w:rPr>
              <w:t>Заботящийся о защите окружающей среды, собственной и чужой безопасности, в том числе цифровой.</w:t>
            </w:r>
          </w:p>
        </w:tc>
      </w:tr>
      <w:tr w:rsidR="0065473D" w:rsidRPr="007D6809" w14:paraId="3BA44BC3" w14:textId="77777777" w:rsidTr="0065473D">
        <w:trPr>
          <w:gridAfter w:val="1"/>
          <w:wAfter w:w="113" w:type="dxa"/>
        </w:trPr>
        <w:tc>
          <w:tcPr>
            <w:tcW w:w="2392" w:type="dxa"/>
            <w:gridSpan w:val="3"/>
            <w:vMerge w:val="restart"/>
            <w:shd w:val="clear" w:color="auto" w:fill="auto"/>
          </w:tcPr>
          <w:p w14:paraId="76805682" w14:textId="77777777" w:rsidR="0065473D" w:rsidRPr="007D6809" w:rsidRDefault="0065473D" w:rsidP="008C2576">
            <w:pPr>
              <w:suppressAutoHyphens/>
              <w:spacing w:after="240" w:line="240" w:lineRule="auto"/>
              <w:jc w:val="center"/>
              <w:rPr>
                <w:rFonts w:ascii="Times New Roman" w:hAnsi="Times New Roman"/>
                <w:b/>
              </w:rPr>
            </w:pPr>
            <w:r w:rsidRPr="007D6809">
              <w:rPr>
                <w:rFonts w:ascii="Times New Roman" w:eastAsia="Calibri" w:hAnsi="Times New Roman"/>
                <w:b/>
                <w:iCs/>
                <w:sz w:val="24"/>
                <w:szCs w:val="24"/>
              </w:rPr>
              <w:lastRenderedPageBreak/>
              <w:t>Код и наименование формируемых компетенций</w:t>
            </w:r>
          </w:p>
        </w:tc>
        <w:tc>
          <w:tcPr>
            <w:tcW w:w="7214" w:type="dxa"/>
            <w:gridSpan w:val="2"/>
            <w:shd w:val="clear" w:color="auto" w:fill="auto"/>
          </w:tcPr>
          <w:p w14:paraId="3483B42F" w14:textId="77777777" w:rsidR="0065473D" w:rsidRPr="007D6809" w:rsidRDefault="0065473D" w:rsidP="008C2576">
            <w:pPr>
              <w:suppressAutoHyphens/>
              <w:spacing w:after="240" w:line="240" w:lineRule="auto"/>
              <w:jc w:val="center"/>
              <w:rPr>
                <w:rFonts w:ascii="Times New Roman" w:hAnsi="Times New Roman"/>
                <w:b/>
              </w:rPr>
            </w:pPr>
            <w:r w:rsidRPr="007D6809">
              <w:rPr>
                <w:rFonts w:ascii="Times New Roman" w:eastAsia="Calibri" w:hAnsi="Times New Roman"/>
                <w:b/>
                <w:iCs/>
                <w:sz w:val="24"/>
                <w:szCs w:val="24"/>
              </w:rPr>
              <w:t>Планируемые результаты освоения дисциплины</w:t>
            </w:r>
          </w:p>
        </w:tc>
      </w:tr>
      <w:tr w:rsidR="0065473D" w:rsidRPr="007D6809" w14:paraId="68E9F3C2" w14:textId="77777777" w:rsidTr="0065473D">
        <w:trPr>
          <w:gridAfter w:val="1"/>
          <w:wAfter w:w="113" w:type="dxa"/>
        </w:trPr>
        <w:tc>
          <w:tcPr>
            <w:tcW w:w="2392" w:type="dxa"/>
            <w:gridSpan w:val="3"/>
            <w:vMerge/>
            <w:shd w:val="clear" w:color="auto" w:fill="auto"/>
          </w:tcPr>
          <w:p w14:paraId="28FB45C4" w14:textId="77777777" w:rsidR="0065473D" w:rsidRPr="007D6809" w:rsidRDefault="0065473D" w:rsidP="008C2576">
            <w:pPr>
              <w:suppressAutoHyphens/>
              <w:spacing w:after="240" w:line="240" w:lineRule="auto"/>
              <w:jc w:val="center"/>
              <w:rPr>
                <w:rFonts w:ascii="Times New Roman" w:hAnsi="Times New Roman"/>
                <w:b/>
              </w:rPr>
            </w:pPr>
          </w:p>
        </w:tc>
        <w:tc>
          <w:tcPr>
            <w:tcW w:w="3386" w:type="dxa"/>
            <w:shd w:val="clear" w:color="auto" w:fill="auto"/>
          </w:tcPr>
          <w:p w14:paraId="4AB04672" w14:textId="77777777" w:rsidR="0065473D" w:rsidRPr="007D6809" w:rsidRDefault="0065473D" w:rsidP="008C2576">
            <w:pPr>
              <w:suppressAutoHyphens/>
              <w:spacing w:after="240" w:line="240" w:lineRule="auto"/>
              <w:jc w:val="center"/>
              <w:rPr>
                <w:rFonts w:ascii="Times New Roman" w:hAnsi="Times New Roman"/>
                <w:b/>
              </w:rPr>
            </w:pPr>
            <w:r w:rsidRPr="007D6809">
              <w:rPr>
                <w:rFonts w:ascii="Times New Roman" w:eastAsia="Calibri" w:hAnsi="Times New Roman"/>
                <w:b/>
                <w:iCs/>
                <w:sz w:val="24"/>
                <w:szCs w:val="24"/>
              </w:rPr>
              <w:t>Общие</w:t>
            </w:r>
            <w:r w:rsidRPr="007D6809">
              <w:rPr>
                <w:rFonts w:ascii="Times New Roman" w:eastAsia="Calibri" w:hAnsi="Times New Roman"/>
                <w:b/>
                <w:iCs/>
                <w:strike/>
                <w:sz w:val="24"/>
                <w:szCs w:val="24"/>
              </w:rPr>
              <w:t xml:space="preserve"> </w:t>
            </w:r>
            <w:r w:rsidRPr="007D6809">
              <w:rPr>
                <w:rFonts w:ascii="Times New Roman" w:eastAsia="Calibri" w:hAnsi="Times New Roman"/>
                <w:b/>
                <w:iCs/>
                <w:strike/>
                <w:sz w:val="24"/>
                <w:szCs w:val="24"/>
                <w:vertAlign w:val="superscript"/>
              </w:rPr>
              <w:footnoteReference w:id="1"/>
            </w:r>
          </w:p>
        </w:tc>
        <w:tc>
          <w:tcPr>
            <w:tcW w:w="3828" w:type="dxa"/>
            <w:shd w:val="clear" w:color="auto" w:fill="auto"/>
          </w:tcPr>
          <w:p w14:paraId="678B5FE0" w14:textId="77777777" w:rsidR="0065473D" w:rsidRPr="007D6809" w:rsidRDefault="0065473D" w:rsidP="008C2576">
            <w:pPr>
              <w:suppressAutoHyphens/>
              <w:spacing w:after="240" w:line="240" w:lineRule="auto"/>
              <w:jc w:val="center"/>
              <w:rPr>
                <w:rFonts w:ascii="Times New Roman" w:hAnsi="Times New Roman"/>
                <w:b/>
              </w:rPr>
            </w:pPr>
            <w:r w:rsidRPr="007D6809">
              <w:rPr>
                <w:rFonts w:ascii="Times New Roman" w:eastAsia="Calibri" w:hAnsi="Times New Roman"/>
                <w:b/>
                <w:iCs/>
                <w:sz w:val="24"/>
                <w:szCs w:val="24"/>
              </w:rPr>
              <w:t>Дисциплинарные</w:t>
            </w:r>
            <w:r w:rsidRPr="007D6809">
              <w:rPr>
                <w:rFonts w:ascii="Times New Roman" w:eastAsia="Calibri" w:hAnsi="Times New Roman"/>
                <w:b/>
                <w:iCs/>
                <w:sz w:val="24"/>
                <w:szCs w:val="24"/>
                <w:vertAlign w:val="superscript"/>
              </w:rPr>
              <w:footnoteReference w:id="2"/>
            </w:r>
          </w:p>
        </w:tc>
      </w:tr>
      <w:tr w:rsidR="0065473D" w:rsidRPr="007D6809" w14:paraId="14C806B3" w14:textId="77777777" w:rsidTr="0065473D">
        <w:trPr>
          <w:gridAfter w:val="1"/>
          <w:wAfter w:w="113" w:type="dxa"/>
        </w:trPr>
        <w:tc>
          <w:tcPr>
            <w:tcW w:w="2392" w:type="dxa"/>
            <w:gridSpan w:val="3"/>
            <w:shd w:val="clear" w:color="auto" w:fill="auto"/>
            <w:vAlign w:val="center"/>
          </w:tcPr>
          <w:p w14:paraId="72393C14" w14:textId="77777777" w:rsidR="0065473D" w:rsidRPr="007D6809" w:rsidRDefault="0065473D" w:rsidP="008C2576">
            <w:pPr>
              <w:suppressAutoHyphens/>
              <w:spacing w:after="240" w:line="240" w:lineRule="auto"/>
              <w:rPr>
                <w:rFonts w:ascii="Times New Roman" w:hAnsi="Times New Roman"/>
                <w:b/>
              </w:rPr>
            </w:pPr>
            <w:r w:rsidRPr="007D6809">
              <w:rPr>
                <w:rFonts w:ascii="Times New Roman" w:eastAsia="Calibri" w:hAnsi="Times New Roman"/>
                <w:b/>
                <w:bCs/>
                <w:iCs/>
                <w:sz w:val="24"/>
                <w:szCs w:val="24"/>
              </w:rPr>
              <w:t>ОК 01.</w:t>
            </w:r>
            <w:r w:rsidRPr="007D6809">
              <w:rPr>
                <w:rFonts w:ascii="Times New Roman" w:eastAsia="Calibri"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386" w:type="dxa"/>
            <w:shd w:val="clear" w:color="auto" w:fill="auto"/>
            <w:vAlign w:val="center"/>
          </w:tcPr>
          <w:p w14:paraId="18C2CCF8" w14:textId="77777777" w:rsidR="0065473D" w:rsidRPr="007D6809" w:rsidRDefault="0065473D" w:rsidP="008C2576">
            <w:pPr>
              <w:spacing w:after="0"/>
              <w:jc w:val="both"/>
              <w:rPr>
                <w:rFonts w:ascii="Times New Roman" w:hAnsi="Times New Roman"/>
                <w:b/>
                <w:bCs/>
                <w:color w:val="000000"/>
                <w:sz w:val="24"/>
                <w:szCs w:val="24"/>
                <w:shd w:val="clear" w:color="auto" w:fill="FFFFFF"/>
              </w:rPr>
            </w:pPr>
            <w:r w:rsidRPr="007D6809">
              <w:rPr>
                <w:rFonts w:ascii="Times New Roman" w:hAnsi="Times New Roman"/>
                <w:b/>
                <w:bCs/>
                <w:color w:val="000000"/>
                <w:sz w:val="24"/>
                <w:szCs w:val="24"/>
                <w:shd w:val="clear" w:color="auto" w:fill="FFFFFF"/>
              </w:rPr>
              <w:t>В части трудового воспитания:</w:t>
            </w:r>
          </w:p>
          <w:p w14:paraId="043E09C2" w14:textId="77777777" w:rsidR="0065473D" w:rsidRPr="007D6809" w:rsidRDefault="0065473D" w:rsidP="008C2576">
            <w:pPr>
              <w:spacing w:after="0"/>
              <w:jc w:val="both"/>
              <w:rPr>
                <w:rFonts w:ascii="Times New Roman" w:hAnsi="Times New Roman"/>
                <w:b/>
                <w:bCs/>
                <w:sz w:val="24"/>
                <w:szCs w:val="24"/>
              </w:rPr>
            </w:pPr>
            <w:r w:rsidRPr="007D6809">
              <w:rPr>
                <w:rFonts w:ascii="Times New Roman" w:hAnsi="Times New Roman"/>
                <w:color w:val="000000"/>
                <w:sz w:val="24"/>
                <w:szCs w:val="24"/>
                <w:shd w:val="clear" w:color="auto" w:fill="FFFFFF"/>
              </w:rPr>
              <w:t>- готовность к труду, осознание ценности мастерства, трудолюбие;</w:t>
            </w:r>
            <w:r w:rsidRPr="007D6809">
              <w:rPr>
                <w:rFonts w:ascii="Times New Roman" w:hAnsi="Times New Roman"/>
                <w:b/>
                <w:bCs/>
                <w:iCs/>
                <w:sz w:val="24"/>
                <w:szCs w:val="24"/>
              </w:rPr>
              <w:t xml:space="preserve"> </w:t>
            </w:r>
          </w:p>
          <w:p w14:paraId="5B090BC6" w14:textId="77777777" w:rsidR="0065473D" w:rsidRPr="007D6809" w:rsidRDefault="0065473D" w:rsidP="008C2576">
            <w:pPr>
              <w:spacing w:after="0"/>
              <w:jc w:val="both"/>
              <w:rPr>
                <w:rFonts w:ascii="Times New Roman" w:hAnsi="Times New Roman"/>
                <w:sz w:val="24"/>
                <w:szCs w:val="24"/>
              </w:rPr>
            </w:pPr>
            <w:r w:rsidRPr="007D6809">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D6809">
              <w:rPr>
                <w:rFonts w:ascii="Times New Roman" w:hAnsi="Times New Roman"/>
                <w:b/>
                <w:bCs/>
                <w:iCs/>
                <w:sz w:val="24"/>
                <w:szCs w:val="24"/>
              </w:rPr>
              <w:t xml:space="preserve"> </w:t>
            </w:r>
          </w:p>
          <w:p w14:paraId="0515A2E5" w14:textId="77777777" w:rsidR="0065473D" w:rsidRPr="007D6809" w:rsidRDefault="0065473D" w:rsidP="008C2576">
            <w:pPr>
              <w:spacing w:after="0"/>
              <w:jc w:val="both"/>
              <w:rPr>
                <w:rFonts w:ascii="Times New Roman" w:hAnsi="Times New Roman"/>
                <w:strike/>
                <w:color w:val="000000"/>
                <w:sz w:val="24"/>
                <w:szCs w:val="24"/>
                <w:shd w:val="clear" w:color="auto" w:fill="FFFFFF"/>
              </w:rPr>
            </w:pPr>
            <w:r w:rsidRPr="007D6809">
              <w:rPr>
                <w:rFonts w:ascii="Times New Roman" w:hAnsi="Times New Roman"/>
                <w:color w:val="000000"/>
                <w:sz w:val="24"/>
                <w:szCs w:val="24"/>
                <w:shd w:val="clear" w:color="auto" w:fill="FFFFFF"/>
              </w:rPr>
              <w:t>- интерес к различным сферам профессиональной деятельности</w:t>
            </w:r>
            <w:r w:rsidRPr="007D6809">
              <w:rPr>
                <w:rFonts w:ascii="Times New Roman" w:hAnsi="Times New Roman"/>
                <w:b/>
                <w:bCs/>
                <w:color w:val="000000"/>
                <w:sz w:val="24"/>
                <w:szCs w:val="24"/>
                <w:shd w:val="clear" w:color="auto" w:fill="FFFFFF"/>
              </w:rPr>
              <w:t>,</w:t>
            </w:r>
          </w:p>
          <w:p w14:paraId="2A16D740" w14:textId="77777777" w:rsidR="0065473D" w:rsidRPr="007D6809" w:rsidRDefault="0065473D" w:rsidP="008C2576">
            <w:pPr>
              <w:spacing w:after="0"/>
              <w:jc w:val="both"/>
              <w:rPr>
                <w:rFonts w:ascii="Times New Roman" w:hAnsi="Times New Roman"/>
                <w:b/>
                <w:bCs/>
                <w:color w:val="808080"/>
                <w:sz w:val="24"/>
                <w:szCs w:val="24"/>
                <w:shd w:val="clear" w:color="auto" w:fill="FFFFFF"/>
              </w:rPr>
            </w:pPr>
            <w:r w:rsidRPr="007D6809">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14:paraId="494C8499" w14:textId="77777777" w:rsidR="0065473D" w:rsidRPr="007D6809" w:rsidRDefault="0065473D" w:rsidP="008C2576">
            <w:pPr>
              <w:spacing w:after="0"/>
              <w:jc w:val="both"/>
              <w:rPr>
                <w:rFonts w:ascii="Times New Roman" w:hAnsi="Times New Roman"/>
                <w:color w:val="000000"/>
                <w:sz w:val="24"/>
                <w:szCs w:val="24"/>
                <w:shd w:val="clear" w:color="auto" w:fill="FFFFFF"/>
              </w:rPr>
            </w:pPr>
            <w:r w:rsidRPr="007D6809">
              <w:rPr>
                <w:rFonts w:ascii="Times New Roman" w:hAnsi="Times New Roman"/>
                <w:b/>
                <w:bCs/>
                <w:color w:val="808080"/>
                <w:sz w:val="24"/>
                <w:szCs w:val="24"/>
                <w:shd w:val="clear" w:color="auto" w:fill="FFFFFF"/>
              </w:rPr>
              <w:t xml:space="preserve">а) </w:t>
            </w:r>
            <w:r w:rsidRPr="007D6809">
              <w:rPr>
                <w:rFonts w:ascii="Times New Roman" w:hAnsi="Times New Roman"/>
                <w:b/>
                <w:bCs/>
                <w:color w:val="000000"/>
                <w:sz w:val="24"/>
                <w:szCs w:val="24"/>
                <w:shd w:val="clear" w:color="auto" w:fill="FFFFFF"/>
              </w:rPr>
              <w:t>базовые логические действия</w:t>
            </w:r>
            <w:r w:rsidRPr="007D6809">
              <w:rPr>
                <w:rFonts w:ascii="Times New Roman" w:hAnsi="Times New Roman"/>
                <w:color w:val="000000"/>
                <w:sz w:val="24"/>
                <w:szCs w:val="24"/>
                <w:shd w:val="clear" w:color="auto" w:fill="FFFFFF"/>
              </w:rPr>
              <w:t>:</w:t>
            </w:r>
          </w:p>
          <w:p w14:paraId="1787ACF6" w14:textId="77777777" w:rsidR="0065473D" w:rsidRPr="007D6809" w:rsidRDefault="0065473D" w:rsidP="008C2576">
            <w:pPr>
              <w:spacing w:after="0"/>
              <w:jc w:val="both"/>
              <w:rPr>
                <w:rFonts w:ascii="Times New Roman" w:hAnsi="Times New Roman"/>
                <w:sz w:val="24"/>
                <w:szCs w:val="24"/>
              </w:rPr>
            </w:pPr>
            <w:r w:rsidRPr="007D6809">
              <w:rPr>
                <w:rFonts w:ascii="Times New Roman" w:hAnsi="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7D6809">
              <w:rPr>
                <w:rFonts w:ascii="Times New Roman" w:hAnsi="Times New Roman"/>
                <w:b/>
                <w:bCs/>
                <w:color w:val="000000"/>
                <w:sz w:val="24"/>
                <w:szCs w:val="24"/>
                <w:shd w:val="clear" w:color="auto" w:fill="FFFFFF"/>
              </w:rPr>
              <w:t xml:space="preserve">; </w:t>
            </w:r>
          </w:p>
          <w:p w14:paraId="4B0328DE" w14:textId="77777777" w:rsidR="0065473D" w:rsidRPr="007D6809" w:rsidRDefault="0065473D" w:rsidP="008C2576">
            <w:pPr>
              <w:shd w:val="clear" w:color="auto" w:fill="FFFFFF"/>
              <w:spacing w:after="0"/>
              <w:jc w:val="both"/>
              <w:textAlignment w:val="baseline"/>
              <w:rPr>
                <w:rFonts w:ascii="Times New Roman" w:hAnsi="Times New Roman"/>
                <w:color w:val="000000"/>
                <w:sz w:val="24"/>
                <w:szCs w:val="24"/>
              </w:rPr>
            </w:pPr>
            <w:r w:rsidRPr="007D6809">
              <w:rPr>
                <w:rFonts w:ascii="Times New Roman" w:hAnsi="Times New Roman"/>
                <w:color w:val="000000"/>
                <w:sz w:val="24"/>
                <w:szCs w:val="24"/>
              </w:rPr>
              <w:t xml:space="preserve">- устанавливать существенный признак или основания для сравнения, классификации и обобщения; </w:t>
            </w:r>
          </w:p>
          <w:p w14:paraId="53439BC6" w14:textId="77777777" w:rsidR="0065473D" w:rsidRPr="007D6809" w:rsidRDefault="0065473D" w:rsidP="008C2576">
            <w:pPr>
              <w:shd w:val="clear" w:color="auto" w:fill="FFFFFF"/>
              <w:spacing w:after="0"/>
              <w:jc w:val="both"/>
              <w:textAlignment w:val="baseline"/>
              <w:rPr>
                <w:rFonts w:ascii="Times New Roman" w:hAnsi="Times New Roman"/>
                <w:color w:val="000000"/>
                <w:sz w:val="24"/>
                <w:szCs w:val="24"/>
              </w:rPr>
            </w:pPr>
            <w:r w:rsidRPr="007D6809">
              <w:rPr>
                <w:rFonts w:ascii="Times New Roman" w:hAnsi="Times New Roman"/>
                <w:color w:val="000000"/>
                <w:sz w:val="24"/>
                <w:szCs w:val="24"/>
              </w:rPr>
              <w:t>- определять цели деятельности, задавать параметры и критерии их достижения;</w:t>
            </w:r>
          </w:p>
          <w:p w14:paraId="63BBCD93" w14:textId="77777777" w:rsidR="0065473D" w:rsidRPr="007D6809" w:rsidRDefault="0065473D" w:rsidP="008C2576">
            <w:pPr>
              <w:shd w:val="clear" w:color="auto" w:fill="FFFFFF"/>
              <w:spacing w:after="0"/>
              <w:jc w:val="both"/>
              <w:textAlignment w:val="baseline"/>
              <w:rPr>
                <w:rFonts w:ascii="Times New Roman" w:hAnsi="Times New Roman"/>
                <w:color w:val="000000"/>
                <w:sz w:val="24"/>
                <w:szCs w:val="24"/>
              </w:rPr>
            </w:pPr>
            <w:r w:rsidRPr="007D6809">
              <w:rPr>
                <w:rFonts w:ascii="Times New Roman" w:hAnsi="Times New Roman"/>
                <w:color w:val="000000"/>
                <w:sz w:val="24"/>
                <w:szCs w:val="24"/>
              </w:rPr>
              <w:t xml:space="preserve">- выявлять закономерности и противоречия в рассматриваемых явлениях; </w:t>
            </w:r>
          </w:p>
          <w:p w14:paraId="36CA67A8" w14:textId="77777777" w:rsidR="0065473D" w:rsidRPr="007D6809" w:rsidRDefault="0065473D" w:rsidP="008C2576">
            <w:pPr>
              <w:shd w:val="clear" w:color="auto" w:fill="FFFFFF"/>
              <w:spacing w:after="0"/>
              <w:jc w:val="both"/>
              <w:textAlignment w:val="baseline"/>
              <w:rPr>
                <w:rFonts w:ascii="Times New Roman" w:hAnsi="Times New Roman"/>
                <w:color w:val="000000"/>
                <w:sz w:val="24"/>
                <w:szCs w:val="24"/>
              </w:rPr>
            </w:pPr>
            <w:r w:rsidRPr="007D6809">
              <w:rPr>
                <w:rFonts w:ascii="Times New Roman" w:hAnsi="Times New Roman"/>
                <w:color w:val="000000"/>
                <w:sz w:val="24"/>
                <w:szCs w:val="24"/>
              </w:rPr>
              <w:t xml:space="preserve">- вносить коррективы в деятельность, оценивать </w:t>
            </w:r>
            <w:r w:rsidRPr="007D6809">
              <w:rPr>
                <w:rFonts w:ascii="Times New Roman" w:hAnsi="Times New Roman"/>
                <w:color w:val="000000"/>
                <w:sz w:val="24"/>
                <w:szCs w:val="24"/>
              </w:rPr>
              <w:lastRenderedPageBreak/>
              <w:t>соответствие результатов целям, оценивать риски последствий деятельности;</w:t>
            </w:r>
            <w:r w:rsidRPr="007D6809">
              <w:rPr>
                <w:rFonts w:ascii="Times New Roman" w:hAnsi="Times New Roman"/>
                <w:b/>
                <w:bCs/>
                <w:iCs/>
                <w:sz w:val="24"/>
                <w:szCs w:val="24"/>
              </w:rPr>
              <w:t xml:space="preserve"> </w:t>
            </w:r>
          </w:p>
          <w:p w14:paraId="0DF7570D" w14:textId="77777777" w:rsidR="0065473D" w:rsidRPr="007D6809" w:rsidRDefault="0065473D" w:rsidP="008C2576">
            <w:pPr>
              <w:spacing w:after="0"/>
              <w:jc w:val="both"/>
              <w:rPr>
                <w:rFonts w:ascii="Times New Roman" w:hAnsi="Times New Roman"/>
                <w:sz w:val="24"/>
                <w:szCs w:val="24"/>
              </w:rPr>
            </w:pPr>
            <w:r w:rsidRPr="007D6809">
              <w:rPr>
                <w:rFonts w:ascii="Times New Roman" w:hAnsi="Times New Roman"/>
                <w:color w:val="000000"/>
                <w:sz w:val="24"/>
                <w:szCs w:val="24"/>
              </w:rPr>
              <w:t>- развивать креативное мышление при решении жизненных проблем</w:t>
            </w:r>
            <w:r w:rsidRPr="007D6809">
              <w:rPr>
                <w:rFonts w:ascii="Times New Roman" w:hAnsi="Times New Roman"/>
                <w:b/>
                <w:bCs/>
                <w:iCs/>
                <w:sz w:val="24"/>
                <w:szCs w:val="24"/>
              </w:rPr>
              <w:t xml:space="preserve"> </w:t>
            </w:r>
          </w:p>
          <w:p w14:paraId="64D337FB" w14:textId="77777777" w:rsidR="0065473D" w:rsidRPr="007D6809" w:rsidRDefault="0065473D" w:rsidP="008C2576">
            <w:pPr>
              <w:spacing w:after="0"/>
              <w:jc w:val="both"/>
              <w:rPr>
                <w:rFonts w:ascii="Times New Roman" w:hAnsi="Times New Roman"/>
                <w:b/>
                <w:bCs/>
                <w:color w:val="000000"/>
                <w:sz w:val="24"/>
                <w:szCs w:val="24"/>
                <w:shd w:val="clear" w:color="auto" w:fill="FFFFFF"/>
              </w:rPr>
            </w:pPr>
            <w:r w:rsidRPr="007D6809">
              <w:rPr>
                <w:rFonts w:ascii="Times New Roman" w:hAnsi="Times New Roman"/>
                <w:b/>
                <w:bCs/>
                <w:color w:val="808080"/>
                <w:sz w:val="24"/>
                <w:szCs w:val="24"/>
                <w:shd w:val="clear" w:color="auto" w:fill="FFFFFF"/>
              </w:rPr>
              <w:t>б)</w:t>
            </w:r>
            <w:r w:rsidRPr="007D6809">
              <w:rPr>
                <w:rFonts w:ascii="Times New Roman" w:hAnsi="Times New Roman"/>
                <w:b/>
                <w:bCs/>
                <w:color w:val="000000"/>
                <w:sz w:val="24"/>
                <w:szCs w:val="24"/>
                <w:shd w:val="clear" w:color="auto" w:fill="FFFFFF"/>
              </w:rPr>
              <w:t> базовые исследовательские действия:</w:t>
            </w:r>
          </w:p>
          <w:p w14:paraId="1617831C" w14:textId="77777777" w:rsidR="0065473D" w:rsidRPr="007D6809" w:rsidRDefault="0065473D" w:rsidP="008C2576">
            <w:pPr>
              <w:shd w:val="clear" w:color="auto" w:fill="FFFFFF"/>
              <w:spacing w:after="0"/>
              <w:jc w:val="both"/>
              <w:textAlignment w:val="baseline"/>
              <w:rPr>
                <w:rFonts w:ascii="Times New Roman" w:hAnsi="Times New Roman"/>
                <w:color w:val="000000"/>
                <w:sz w:val="24"/>
                <w:szCs w:val="24"/>
              </w:rPr>
            </w:pPr>
            <w:r w:rsidRPr="007D6809">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r w:rsidRPr="007D6809">
              <w:rPr>
                <w:rFonts w:ascii="Times New Roman" w:hAnsi="Times New Roman"/>
                <w:b/>
                <w:bCs/>
                <w:iCs/>
                <w:sz w:val="24"/>
                <w:szCs w:val="24"/>
              </w:rPr>
              <w:t xml:space="preserve"> </w:t>
            </w:r>
          </w:p>
          <w:p w14:paraId="1F0D845E" w14:textId="77777777" w:rsidR="0065473D" w:rsidRPr="007D6809" w:rsidRDefault="0065473D" w:rsidP="008C2576">
            <w:pPr>
              <w:shd w:val="clear" w:color="auto" w:fill="FFFFFF"/>
              <w:spacing w:after="0"/>
              <w:jc w:val="both"/>
              <w:textAlignment w:val="baseline"/>
              <w:rPr>
                <w:rFonts w:ascii="Times New Roman" w:hAnsi="Times New Roman"/>
                <w:color w:val="000000"/>
                <w:sz w:val="24"/>
                <w:szCs w:val="24"/>
              </w:rPr>
            </w:pPr>
            <w:r w:rsidRPr="007D6809">
              <w:rPr>
                <w:rFonts w:ascii="Times New Roman" w:hAnsi="Times New Roman"/>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D6809">
              <w:rPr>
                <w:rFonts w:ascii="Times New Roman" w:hAnsi="Times New Roman"/>
                <w:b/>
                <w:bCs/>
                <w:iCs/>
                <w:sz w:val="24"/>
                <w:szCs w:val="24"/>
              </w:rPr>
              <w:t xml:space="preserve"> </w:t>
            </w:r>
          </w:p>
          <w:p w14:paraId="649BD0A7" w14:textId="77777777" w:rsidR="0065473D" w:rsidRPr="007D6809" w:rsidRDefault="0065473D" w:rsidP="008C2576">
            <w:pPr>
              <w:shd w:val="clear" w:color="auto" w:fill="FFFFFF"/>
              <w:spacing w:after="0"/>
              <w:jc w:val="both"/>
              <w:textAlignment w:val="baseline"/>
              <w:rPr>
                <w:rFonts w:ascii="Times New Roman" w:hAnsi="Times New Roman"/>
                <w:b/>
                <w:bCs/>
                <w:iCs/>
                <w:sz w:val="24"/>
                <w:szCs w:val="24"/>
              </w:rPr>
            </w:pPr>
            <w:r w:rsidRPr="007D6809">
              <w:rPr>
                <w:rFonts w:ascii="Times New Roman" w:hAnsi="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D6809">
              <w:rPr>
                <w:rFonts w:ascii="Times New Roman" w:hAnsi="Times New Roman"/>
                <w:b/>
                <w:bCs/>
                <w:iCs/>
                <w:sz w:val="24"/>
                <w:szCs w:val="24"/>
              </w:rPr>
              <w:t xml:space="preserve"> </w:t>
            </w:r>
          </w:p>
          <w:p w14:paraId="48A093F3" w14:textId="77777777" w:rsidR="0065473D" w:rsidRPr="007D6809" w:rsidRDefault="0065473D" w:rsidP="008C2576">
            <w:pPr>
              <w:shd w:val="clear" w:color="auto" w:fill="FFFFFF"/>
              <w:spacing w:after="0"/>
              <w:jc w:val="both"/>
              <w:textAlignment w:val="baseline"/>
              <w:rPr>
                <w:rFonts w:ascii="Times New Roman" w:hAnsi="Times New Roman"/>
                <w:color w:val="000000"/>
                <w:sz w:val="24"/>
                <w:szCs w:val="24"/>
              </w:rPr>
            </w:pPr>
            <w:r w:rsidRPr="007D6809">
              <w:rPr>
                <w:rFonts w:ascii="Times New Roman" w:hAnsi="Times New Roman"/>
                <w:color w:val="000000"/>
                <w:sz w:val="24"/>
                <w:szCs w:val="24"/>
              </w:rPr>
              <w:t>- уметь переносить знания в познавательную и практическую области жизнедеятельности;</w:t>
            </w:r>
          </w:p>
          <w:p w14:paraId="53589FBA" w14:textId="77777777" w:rsidR="0065473D" w:rsidRPr="007D6809" w:rsidRDefault="0065473D" w:rsidP="008C2576">
            <w:pPr>
              <w:shd w:val="clear" w:color="auto" w:fill="FFFFFF"/>
              <w:spacing w:after="0"/>
              <w:jc w:val="both"/>
              <w:textAlignment w:val="baseline"/>
              <w:rPr>
                <w:rFonts w:ascii="Times New Roman" w:hAnsi="Times New Roman"/>
                <w:color w:val="000000"/>
                <w:sz w:val="24"/>
                <w:szCs w:val="24"/>
              </w:rPr>
            </w:pPr>
            <w:r w:rsidRPr="007D6809">
              <w:rPr>
                <w:rFonts w:ascii="Times New Roman" w:hAnsi="Times New Roman"/>
                <w:color w:val="000000"/>
                <w:sz w:val="24"/>
                <w:szCs w:val="24"/>
              </w:rPr>
              <w:t>- уметь интегрировать знания из разных предметных областей;</w:t>
            </w:r>
            <w:r w:rsidRPr="007D6809">
              <w:rPr>
                <w:rFonts w:ascii="Times New Roman" w:hAnsi="Times New Roman"/>
                <w:b/>
                <w:bCs/>
                <w:iCs/>
                <w:sz w:val="24"/>
                <w:szCs w:val="24"/>
              </w:rPr>
              <w:t xml:space="preserve"> </w:t>
            </w:r>
          </w:p>
          <w:p w14:paraId="09F4833B" w14:textId="77777777" w:rsidR="0065473D" w:rsidRPr="007D6809" w:rsidRDefault="0065473D" w:rsidP="008C2576">
            <w:pPr>
              <w:shd w:val="clear" w:color="auto" w:fill="FFFFFF"/>
              <w:spacing w:after="0"/>
              <w:jc w:val="both"/>
              <w:textAlignment w:val="baseline"/>
              <w:rPr>
                <w:rFonts w:ascii="Times New Roman" w:hAnsi="Times New Roman"/>
                <w:color w:val="000000"/>
                <w:sz w:val="24"/>
                <w:szCs w:val="24"/>
              </w:rPr>
            </w:pPr>
            <w:r w:rsidRPr="007D6809">
              <w:rPr>
                <w:rFonts w:ascii="Times New Roman" w:hAnsi="Times New Roman"/>
                <w:color w:val="000000"/>
                <w:sz w:val="24"/>
                <w:szCs w:val="24"/>
              </w:rPr>
              <w:t>- выдвигать новые идеи, предлагать оригинальные подходы и решения;</w:t>
            </w:r>
            <w:r w:rsidRPr="007D6809">
              <w:rPr>
                <w:rFonts w:ascii="Times New Roman" w:hAnsi="Times New Roman"/>
                <w:b/>
                <w:bCs/>
                <w:iCs/>
                <w:sz w:val="24"/>
                <w:szCs w:val="24"/>
              </w:rPr>
              <w:t xml:space="preserve"> </w:t>
            </w:r>
          </w:p>
          <w:p w14:paraId="045B2E0D" w14:textId="77777777" w:rsidR="0065473D" w:rsidRPr="007D6809" w:rsidRDefault="0065473D" w:rsidP="008C2576">
            <w:pPr>
              <w:suppressAutoHyphens/>
              <w:spacing w:after="240" w:line="240" w:lineRule="auto"/>
              <w:rPr>
                <w:rFonts w:ascii="Times New Roman" w:hAnsi="Times New Roman"/>
                <w:b/>
              </w:rPr>
            </w:pPr>
            <w:r w:rsidRPr="007D6809">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3828" w:type="dxa"/>
            <w:shd w:val="clear" w:color="auto" w:fill="auto"/>
          </w:tcPr>
          <w:p w14:paraId="3902645E" w14:textId="77777777" w:rsidR="0065473D" w:rsidRPr="007D6809" w:rsidRDefault="0065473D" w:rsidP="008C2576">
            <w:pPr>
              <w:suppressAutoHyphens/>
              <w:spacing w:after="0"/>
              <w:jc w:val="both"/>
              <w:rPr>
                <w:rFonts w:ascii="Times New Roman" w:eastAsia="Calibri" w:hAnsi="Times New Roman"/>
                <w:b/>
                <w:iCs/>
                <w:sz w:val="24"/>
                <w:szCs w:val="24"/>
              </w:rPr>
            </w:pPr>
            <w:r w:rsidRPr="007D6809">
              <w:rPr>
                <w:rFonts w:ascii="Times New Roman" w:hAnsi="Times New Roman"/>
                <w:sz w:val="24"/>
                <w:szCs w:val="24"/>
              </w:rPr>
              <w:lastRenderedPageBreak/>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2BD1341B" w14:textId="77777777" w:rsidR="0065473D" w:rsidRPr="007D6809" w:rsidRDefault="0065473D" w:rsidP="008C2576">
            <w:pPr>
              <w:suppressAutoHyphens/>
              <w:spacing w:after="0"/>
              <w:jc w:val="both"/>
              <w:rPr>
                <w:rFonts w:ascii="Times New Roman" w:hAnsi="Times New Roman"/>
                <w:sz w:val="24"/>
                <w:szCs w:val="24"/>
              </w:rPr>
            </w:pPr>
            <w:r w:rsidRPr="007D6809">
              <w:rPr>
                <w:rFonts w:ascii="Times New Roman" w:hAnsi="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13C8AE01" w14:textId="77777777" w:rsidR="0065473D" w:rsidRPr="007D6809" w:rsidRDefault="0065473D" w:rsidP="008C2576">
            <w:pPr>
              <w:suppressAutoHyphens/>
              <w:spacing w:after="240" w:line="240" w:lineRule="auto"/>
              <w:jc w:val="both"/>
              <w:rPr>
                <w:rFonts w:ascii="Times New Roman" w:hAnsi="Times New Roman"/>
                <w:b/>
              </w:rPr>
            </w:pPr>
            <w:r w:rsidRPr="007D6809">
              <w:rPr>
                <w:rFonts w:ascii="Times New Roman" w:eastAsia="Calibri" w:hAnsi="Times New Roman"/>
                <w:bCs/>
                <w:iCs/>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w:t>
            </w:r>
            <w:r w:rsidRPr="007D6809">
              <w:rPr>
                <w:rFonts w:ascii="Times New Roman" w:eastAsia="Calibri" w:hAnsi="Times New Roman"/>
                <w:bCs/>
                <w:iCs/>
                <w:sz w:val="24"/>
                <w:szCs w:val="24"/>
              </w:rPr>
              <w:lastRenderedPageBreak/>
              <w:t>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65473D" w:rsidRPr="007D6809" w14:paraId="43E6DCB4" w14:textId="77777777" w:rsidTr="0065473D">
        <w:trPr>
          <w:gridAfter w:val="1"/>
          <w:wAfter w:w="113" w:type="dxa"/>
        </w:trPr>
        <w:tc>
          <w:tcPr>
            <w:tcW w:w="2392" w:type="dxa"/>
            <w:gridSpan w:val="3"/>
            <w:shd w:val="clear" w:color="auto" w:fill="auto"/>
          </w:tcPr>
          <w:p w14:paraId="58B5CC8E" w14:textId="77777777" w:rsidR="0065473D" w:rsidRPr="007D6809" w:rsidRDefault="0065473D" w:rsidP="008C2576">
            <w:pPr>
              <w:suppressAutoHyphens/>
              <w:spacing w:after="240" w:line="240" w:lineRule="auto"/>
              <w:rPr>
                <w:rFonts w:ascii="Times New Roman" w:hAnsi="Times New Roman"/>
                <w:b/>
              </w:rPr>
            </w:pPr>
            <w:r w:rsidRPr="007D6809">
              <w:rPr>
                <w:rFonts w:ascii="Times New Roman" w:eastAsia="Calibri" w:hAnsi="Times New Roman"/>
                <w:b/>
                <w:bCs/>
                <w:iCs/>
                <w:sz w:val="24"/>
                <w:szCs w:val="24"/>
              </w:rPr>
              <w:lastRenderedPageBreak/>
              <w:t>ОК 02</w:t>
            </w:r>
            <w:r w:rsidRPr="007D6809">
              <w:rPr>
                <w:rFonts w:ascii="Times New Roman" w:eastAsia="Calibri" w:hAnsi="Times New Roman"/>
                <w:iCs/>
                <w:sz w:val="24"/>
                <w:szCs w:val="24"/>
              </w:rPr>
              <w:t xml:space="preserve">. Использовать </w:t>
            </w:r>
            <w:r w:rsidRPr="007D6809">
              <w:rPr>
                <w:rFonts w:ascii="Times New Roman" w:eastAsia="Calibri" w:hAnsi="Times New Roman"/>
                <w:iCs/>
                <w:sz w:val="24"/>
                <w:szCs w:val="24"/>
              </w:rPr>
              <w:lastRenderedPageBreak/>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86" w:type="dxa"/>
            <w:shd w:val="clear" w:color="auto" w:fill="auto"/>
          </w:tcPr>
          <w:p w14:paraId="51754105" w14:textId="77777777" w:rsidR="0065473D" w:rsidRPr="007D6809" w:rsidRDefault="0065473D" w:rsidP="008C2576">
            <w:pPr>
              <w:spacing w:after="0"/>
              <w:jc w:val="both"/>
              <w:rPr>
                <w:rFonts w:ascii="Times New Roman" w:hAnsi="Times New Roman"/>
                <w:b/>
                <w:bCs/>
                <w:color w:val="000000"/>
                <w:sz w:val="24"/>
                <w:szCs w:val="24"/>
                <w:shd w:val="clear" w:color="auto" w:fill="FFFFFF"/>
              </w:rPr>
            </w:pPr>
            <w:r w:rsidRPr="007D6809">
              <w:rPr>
                <w:rFonts w:ascii="Times New Roman" w:hAnsi="Times New Roman"/>
                <w:b/>
                <w:bCs/>
                <w:color w:val="000000"/>
                <w:sz w:val="24"/>
                <w:szCs w:val="24"/>
                <w:shd w:val="clear" w:color="auto" w:fill="FFFFFF"/>
              </w:rPr>
              <w:lastRenderedPageBreak/>
              <w:t>В области</w:t>
            </w:r>
            <w:r w:rsidRPr="007D6809">
              <w:rPr>
                <w:rFonts w:ascii="Times New Roman" w:hAnsi="Times New Roman"/>
                <w:color w:val="000000"/>
                <w:sz w:val="24"/>
                <w:szCs w:val="24"/>
                <w:shd w:val="clear" w:color="auto" w:fill="FFFFFF"/>
              </w:rPr>
              <w:t xml:space="preserve"> </w:t>
            </w:r>
            <w:r w:rsidRPr="007D6809">
              <w:rPr>
                <w:rFonts w:ascii="Times New Roman" w:hAnsi="Times New Roman"/>
                <w:b/>
                <w:bCs/>
                <w:color w:val="000000"/>
                <w:sz w:val="24"/>
                <w:szCs w:val="24"/>
                <w:shd w:val="clear" w:color="auto" w:fill="FFFFFF"/>
              </w:rPr>
              <w:t>ценности научного познания:</w:t>
            </w:r>
          </w:p>
          <w:p w14:paraId="1A4C4A11" w14:textId="77777777" w:rsidR="0065473D" w:rsidRPr="007D6809" w:rsidRDefault="0065473D" w:rsidP="008C2576">
            <w:pPr>
              <w:spacing w:after="0"/>
              <w:jc w:val="both"/>
              <w:rPr>
                <w:rFonts w:ascii="Times New Roman" w:hAnsi="Times New Roman"/>
                <w:b/>
                <w:bCs/>
                <w:sz w:val="24"/>
                <w:szCs w:val="24"/>
              </w:rPr>
            </w:pPr>
            <w:r w:rsidRPr="007D6809">
              <w:rPr>
                <w:rFonts w:ascii="Times New Roman" w:hAnsi="Times New Roman"/>
                <w:color w:val="000000"/>
                <w:sz w:val="24"/>
                <w:szCs w:val="24"/>
                <w:shd w:val="clear" w:color="auto" w:fill="FFFFFF"/>
              </w:rPr>
              <w:lastRenderedPageBreak/>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D6809">
              <w:rPr>
                <w:rFonts w:ascii="Times New Roman" w:hAnsi="Times New Roman"/>
                <w:b/>
                <w:bCs/>
                <w:iCs/>
                <w:sz w:val="24"/>
                <w:szCs w:val="24"/>
              </w:rPr>
              <w:t xml:space="preserve"> </w:t>
            </w:r>
          </w:p>
          <w:p w14:paraId="7BC21B34" w14:textId="77777777" w:rsidR="0065473D" w:rsidRPr="007D6809" w:rsidRDefault="0065473D" w:rsidP="008C2576">
            <w:pPr>
              <w:spacing w:after="0"/>
              <w:jc w:val="both"/>
              <w:rPr>
                <w:rFonts w:ascii="Times New Roman" w:hAnsi="Times New Roman"/>
                <w:sz w:val="24"/>
                <w:szCs w:val="24"/>
              </w:rPr>
            </w:pPr>
            <w:r w:rsidRPr="007D6809">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609AA076" w14:textId="77777777" w:rsidR="0065473D" w:rsidRPr="007D6809" w:rsidRDefault="0065473D" w:rsidP="008C2576">
            <w:pPr>
              <w:spacing w:after="0"/>
              <w:jc w:val="both"/>
              <w:rPr>
                <w:rFonts w:ascii="Times New Roman" w:hAnsi="Times New Roman"/>
                <w:b/>
                <w:bCs/>
                <w:iCs/>
                <w:sz w:val="24"/>
                <w:szCs w:val="24"/>
              </w:rPr>
            </w:pPr>
            <w:r w:rsidRPr="007D6809">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70AB166" w14:textId="77777777" w:rsidR="0065473D" w:rsidRPr="007D6809" w:rsidRDefault="0065473D" w:rsidP="008C2576">
            <w:pPr>
              <w:spacing w:after="0"/>
              <w:jc w:val="both"/>
              <w:rPr>
                <w:rFonts w:ascii="Times New Roman" w:hAnsi="Times New Roman"/>
                <w:b/>
                <w:bCs/>
                <w:color w:val="808080"/>
                <w:sz w:val="24"/>
                <w:szCs w:val="24"/>
                <w:shd w:val="clear" w:color="auto" w:fill="FFFFFF"/>
              </w:rPr>
            </w:pPr>
            <w:r w:rsidRPr="007D6809">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14:paraId="60446A6C" w14:textId="77777777" w:rsidR="0065473D" w:rsidRPr="007D6809" w:rsidRDefault="0065473D" w:rsidP="008C2576">
            <w:pPr>
              <w:shd w:val="clear" w:color="auto" w:fill="FFFFFF"/>
              <w:spacing w:after="0"/>
              <w:jc w:val="both"/>
              <w:textAlignment w:val="baseline"/>
              <w:rPr>
                <w:rFonts w:ascii="Times New Roman" w:hAnsi="Times New Roman"/>
                <w:b/>
                <w:bCs/>
                <w:color w:val="000000"/>
                <w:sz w:val="24"/>
                <w:szCs w:val="24"/>
              </w:rPr>
            </w:pPr>
            <w:r w:rsidRPr="007D6809">
              <w:rPr>
                <w:rFonts w:ascii="Times New Roman" w:hAnsi="Times New Roman"/>
                <w:b/>
                <w:bCs/>
                <w:color w:val="808080"/>
                <w:sz w:val="24"/>
                <w:szCs w:val="24"/>
              </w:rPr>
              <w:t>в)</w:t>
            </w:r>
            <w:r w:rsidRPr="007D6809">
              <w:rPr>
                <w:rFonts w:ascii="Times New Roman" w:hAnsi="Times New Roman"/>
                <w:b/>
                <w:bCs/>
                <w:color w:val="000000"/>
                <w:sz w:val="24"/>
                <w:szCs w:val="24"/>
              </w:rPr>
              <w:t> работа с информацией:</w:t>
            </w:r>
          </w:p>
          <w:p w14:paraId="3BB39F4E" w14:textId="77777777" w:rsidR="0065473D" w:rsidRPr="007D6809" w:rsidRDefault="0065473D" w:rsidP="008C2576">
            <w:pPr>
              <w:spacing w:after="0"/>
              <w:jc w:val="both"/>
              <w:rPr>
                <w:rFonts w:ascii="Times New Roman" w:hAnsi="Times New Roman"/>
                <w:sz w:val="24"/>
                <w:szCs w:val="24"/>
              </w:rPr>
            </w:pPr>
            <w:r w:rsidRPr="007D6809">
              <w:rPr>
                <w:rFonts w:ascii="Times New Roman" w:hAnsi="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4F346A7" w14:textId="77777777" w:rsidR="0065473D" w:rsidRPr="007D6809" w:rsidRDefault="0065473D" w:rsidP="008C2576">
            <w:pPr>
              <w:spacing w:after="0"/>
              <w:jc w:val="both"/>
              <w:rPr>
                <w:rFonts w:ascii="Times New Roman" w:hAnsi="Times New Roman"/>
                <w:sz w:val="24"/>
                <w:szCs w:val="24"/>
              </w:rPr>
            </w:pPr>
            <w:r w:rsidRPr="007D6809">
              <w:rPr>
                <w:rFonts w:ascii="Times New Roman" w:hAnsi="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3EA7446" w14:textId="77777777" w:rsidR="0065473D" w:rsidRPr="007D6809" w:rsidRDefault="0065473D" w:rsidP="008C2576">
            <w:pPr>
              <w:spacing w:after="0"/>
              <w:jc w:val="both"/>
              <w:rPr>
                <w:rFonts w:ascii="Times New Roman" w:hAnsi="Times New Roman"/>
                <w:sz w:val="24"/>
                <w:szCs w:val="24"/>
              </w:rPr>
            </w:pPr>
            <w:r w:rsidRPr="007D6809">
              <w:rPr>
                <w:rFonts w:ascii="Times New Roman" w:hAnsi="Times New Roman"/>
                <w:color w:val="000000"/>
                <w:sz w:val="24"/>
                <w:szCs w:val="24"/>
              </w:rPr>
              <w:t>- оценивать достоверность, легитимность информации, ее соответствие правовым и морально-этическим нормам;</w:t>
            </w:r>
            <w:r w:rsidRPr="007D6809">
              <w:rPr>
                <w:rFonts w:ascii="Times New Roman" w:hAnsi="Times New Roman"/>
                <w:color w:val="000000"/>
                <w:sz w:val="24"/>
                <w:szCs w:val="24"/>
                <w:shd w:val="clear" w:color="auto" w:fill="FFFFFF"/>
              </w:rPr>
              <w:t xml:space="preserve"> </w:t>
            </w:r>
          </w:p>
          <w:p w14:paraId="447B61CB" w14:textId="77777777" w:rsidR="0065473D" w:rsidRPr="007D6809" w:rsidRDefault="0065473D" w:rsidP="008C2576">
            <w:pPr>
              <w:spacing w:after="0"/>
              <w:jc w:val="both"/>
              <w:rPr>
                <w:rFonts w:ascii="Times New Roman" w:hAnsi="Times New Roman"/>
                <w:sz w:val="24"/>
                <w:szCs w:val="24"/>
              </w:rPr>
            </w:pPr>
            <w:r w:rsidRPr="007D6809">
              <w:rPr>
                <w:rFonts w:ascii="Times New Roman" w:hAnsi="Times New Roman"/>
                <w:color w:val="000000"/>
                <w:sz w:val="24"/>
                <w:szCs w:val="24"/>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C6383B5" w14:textId="77777777" w:rsidR="0065473D" w:rsidRPr="007D6809" w:rsidRDefault="0065473D" w:rsidP="008C2576">
            <w:pPr>
              <w:suppressAutoHyphens/>
              <w:spacing w:after="240" w:line="240" w:lineRule="auto"/>
              <w:rPr>
                <w:rFonts w:ascii="Times New Roman" w:hAnsi="Times New Roman"/>
                <w:b/>
              </w:rPr>
            </w:pPr>
            <w:r w:rsidRPr="007D6809">
              <w:rPr>
                <w:rFonts w:ascii="Times New Roman" w:hAnsi="Times New Roman"/>
                <w:color w:val="000000"/>
                <w:sz w:val="24"/>
                <w:szCs w:val="24"/>
              </w:rPr>
              <w:t>- владеть навыками распознавания и защиты информации, информационной безопасности личности</w:t>
            </w:r>
          </w:p>
        </w:tc>
        <w:tc>
          <w:tcPr>
            <w:tcW w:w="3828" w:type="dxa"/>
            <w:shd w:val="clear" w:color="auto" w:fill="auto"/>
          </w:tcPr>
          <w:p w14:paraId="20C0A43A" w14:textId="77777777" w:rsidR="0065473D" w:rsidRPr="007D6809" w:rsidRDefault="0065473D" w:rsidP="008C25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D6809">
              <w:rPr>
                <w:rFonts w:ascii="Times New Roman" w:hAnsi="Times New Roman"/>
                <w:sz w:val="24"/>
                <w:szCs w:val="24"/>
              </w:rPr>
              <w:lastRenderedPageBreak/>
              <w:t xml:space="preserve">- владеть представлениями о роли информации и связанных с ней </w:t>
            </w:r>
            <w:r w:rsidRPr="007D6809">
              <w:rPr>
                <w:rFonts w:ascii="Times New Roman" w:hAnsi="Times New Roman"/>
                <w:sz w:val="24"/>
                <w:szCs w:val="24"/>
              </w:rPr>
              <w:lastRenderedPageBreak/>
              <w:t>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19690703" w14:textId="77777777" w:rsidR="0065473D" w:rsidRPr="007D6809" w:rsidRDefault="0065473D" w:rsidP="008C25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D6809">
              <w:rPr>
                <w:rFonts w:ascii="Times New Roman" w:hAnsi="Times New Roman"/>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6D3EAB92" w14:textId="77777777" w:rsidR="0065473D" w:rsidRPr="007D6809" w:rsidRDefault="0065473D" w:rsidP="008C25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D6809">
              <w:rPr>
                <w:rFonts w:ascii="Times New Roman" w:hAnsi="Times New Roman"/>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1848E3B2" w14:textId="77777777" w:rsidR="0065473D" w:rsidRPr="007D6809" w:rsidRDefault="0065473D" w:rsidP="008C25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D6809">
              <w:rPr>
                <w:rFonts w:ascii="Times New Roman" w:hAnsi="Times New Roman"/>
                <w:sz w:val="24"/>
                <w:szCs w:val="24"/>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14:paraId="3F53ED9E" w14:textId="77777777" w:rsidR="0065473D" w:rsidRPr="007D6809" w:rsidRDefault="0065473D" w:rsidP="008C25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D6809">
              <w:rPr>
                <w:rFonts w:ascii="Times New Roman" w:hAnsi="Times New Roman"/>
                <w:sz w:val="24"/>
                <w:szCs w:val="24"/>
              </w:rPr>
              <w:t xml:space="preserve">- уметь строить неравномерные коды, допускающие однозначное декодирование сообщений (префиксные коды); использовать простейшие коды, которые </w:t>
            </w:r>
            <w:r w:rsidRPr="007D6809">
              <w:rPr>
                <w:rFonts w:ascii="Times New Roman" w:hAnsi="Times New Roman"/>
                <w:sz w:val="24"/>
                <w:szCs w:val="24"/>
              </w:rPr>
              <w:lastRenderedPageBreak/>
              <w:t>позволяют обнаруживать и исправлять ошибки при передаче данных;</w:t>
            </w:r>
          </w:p>
          <w:p w14:paraId="11CFAAF5" w14:textId="77777777" w:rsidR="0065473D" w:rsidRPr="007D6809" w:rsidRDefault="0065473D" w:rsidP="008C25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D6809">
              <w:rPr>
                <w:rFonts w:ascii="Times New Roman" w:hAnsi="Times New Roman"/>
                <w:sz w:val="24"/>
                <w:szCs w:val="24"/>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66DE2356" w14:textId="77777777" w:rsidR="0065473D" w:rsidRPr="007D6809" w:rsidRDefault="0065473D" w:rsidP="008C25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D6809">
              <w:rPr>
                <w:rFonts w:ascii="Times New Roman" w:hAnsi="Times New Roman"/>
                <w:sz w:val="24"/>
                <w:szCs w:val="24"/>
              </w:rPr>
              <w:t>-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72FE8C21" w14:textId="77777777" w:rsidR="0065473D" w:rsidRPr="007D6809" w:rsidRDefault="0065473D" w:rsidP="008C25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D6809">
              <w:rPr>
                <w:rFonts w:ascii="Times New Roman" w:hAnsi="Times New Roman"/>
                <w:sz w:val="24"/>
                <w:szCs w:val="24"/>
              </w:rPr>
              <w:t xml:space="preserve">- уметь создавать структурированные текстовые документы и демонстрационные материалы с использованием возможностей современных </w:t>
            </w:r>
            <w:r w:rsidRPr="007D6809">
              <w:rPr>
                <w:rFonts w:ascii="Times New Roman" w:hAnsi="Times New Roman"/>
                <w:sz w:val="24"/>
                <w:szCs w:val="24"/>
              </w:rPr>
              <w:lastRenderedPageBreak/>
              <w:t>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2A52D1CA" w14:textId="77777777" w:rsidR="0065473D" w:rsidRPr="007D6809" w:rsidRDefault="0065473D" w:rsidP="008C25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D6809">
              <w:rPr>
                <w:rFonts w:ascii="Times New Roman" w:hAnsi="Times New Roman"/>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4646F957" w14:textId="77777777" w:rsidR="0065473D" w:rsidRPr="007D6809" w:rsidRDefault="0065473D" w:rsidP="008C25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7D6809">
              <w:rPr>
                <w:rFonts w:ascii="Times New Roman" w:hAnsi="Times New Roman"/>
                <w:bCs/>
                <w:sz w:val="24"/>
                <w:szCs w:val="24"/>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2BD858F8" w14:textId="77777777" w:rsidR="0065473D" w:rsidRPr="007D6809" w:rsidRDefault="0065473D" w:rsidP="008C25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7D6809">
              <w:rPr>
                <w:rFonts w:ascii="Times New Roman" w:hAnsi="Times New Roman"/>
                <w:bCs/>
                <w:sz w:val="24"/>
                <w:szCs w:val="24"/>
              </w:rPr>
              <w:t>- иметь представления о базовых принципах организации и функционирования компьютерных сетей;</w:t>
            </w:r>
          </w:p>
          <w:p w14:paraId="25D9FE2F" w14:textId="77777777" w:rsidR="0065473D" w:rsidRPr="007D6809" w:rsidRDefault="0065473D" w:rsidP="008C25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7D6809">
              <w:rPr>
                <w:rFonts w:ascii="Times New Roman" w:hAnsi="Times New Roman"/>
                <w:bCs/>
                <w:sz w:val="24"/>
                <w:szCs w:val="24"/>
              </w:rPr>
              <w:t xml:space="preserve">- уметь определять среднюю скорость передачи данных, </w:t>
            </w:r>
            <w:r w:rsidRPr="007D6809">
              <w:rPr>
                <w:rFonts w:ascii="Times New Roman" w:hAnsi="Times New Roman"/>
                <w:bCs/>
                <w:sz w:val="24"/>
                <w:szCs w:val="24"/>
              </w:rPr>
              <w:lastRenderedPageBreak/>
              <w:t>оценивать изменение времени передачи при изменении информационного объема данных и характеристик канала связи;</w:t>
            </w:r>
          </w:p>
          <w:p w14:paraId="36F90D9E" w14:textId="77777777" w:rsidR="0065473D" w:rsidRPr="007D6809" w:rsidRDefault="0065473D" w:rsidP="008C25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7D6809">
              <w:rPr>
                <w:rFonts w:ascii="Times New Roman" w:hAnsi="Times New Roman"/>
                <w:bCs/>
                <w:sz w:val="24"/>
                <w:szCs w:val="24"/>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0B8C3740" w14:textId="77777777" w:rsidR="0065473D" w:rsidRPr="007D6809" w:rsidRDefault="0065473D" w:rsidP="008C25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7D6809">
              <w:rPr>
                <w:rFonts w:ascii="Times New Roman" w:hAnsi="Times New Roman"/>
                <w:bCs/>
                <w:sz w:val="24"/>
                <w:szCs w:val="24"/>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w:t>
            </w:r>
            <w:r w:rsidRPr="007D6809">
              <w:rPr>
                <w:rFonts w:ascii="Times New Roman" w:hAnsi="Times New Roman"/>
                <w:bCs/>
                <w:sz w:val="24"/>
                <w:szCs w:val="24"/>
              </w:rPr>
              <w:lastRenderedPageBreak/>
              <w:t>игры по заданному алгоритму; разрабатывать и обосновывать выигрышную стратегию игры;</w:t>
            </w:r>
          </w:p>
          <w:p w14:paraId="1D30455B" w14:textId="77777777" w:rsidR="0065473D" w:rsidRPr="007D6809" w:rsidRDefault="0065473D" w:rsidP="008C25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7D6809">
              <w:rPr>
                <w:rFonts w:ascii="Times New Roman" w:hAnsi="Times New Roman"/>
                <w:bCs/>
                <w:sz w:val="24"/>
                <w:szCs w:val="24"/>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5FE162E3" w14:textId="77777777" w:rsidR="0065473D" w:rsidRPr="007D6809" w:rsidRDefault="0065473D" w:rsidP="008C25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7D6809">
              <w:rPr>
                <w:rFonts w:ascii="Times New Roman" w:hAnsi="Times New Roman"/>
                <w:bCs/>
                <w:sz w:val="24"/>
                <w:szCs w:val="24"/>
              </w:rPr>
              <w:t xml:space="preserve">- владеть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649B8C75" w14:textId="77777777" w:rsidR="0065473D" w:rsidRPr="007D6809" w:rsidRDefault="0065473D" w:rsidP="008C25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7D6809">
              <w:rPr>
                <w:rFonts w:ascii="Times New Roman" w:hAnsi="Times New Roman"/>
                <w:bCs/>
                <w:sz w:val="24"/>
                <w:szCs w:val="24"/>
              </w:rPr>
              <w:t xml:space="preserve">- уметь разрабатывать и реализовывать в виде программ базовые алгоритмы; использовать в программах данные различных </w:t>
            </w:r>
            <w:r w:rsidRPr="007D6809">
              <w:rPr>
                <w:rFonts w:ascii="Times New Roman" w:hAnsi="Times New Roman"/>
                <w:bCs/>
                <w:sz w:val="24"/>
                <w:szCs w:val="24"/>
              </w:rPr>
              <w:lastRenderedPageBreak/>
              <w:t>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3E685738" w14:textId="77777777" w:rsidR="0065473D" w:rsidRPr="007D6809" w:rsidRDefault="0065473D" w:rsidP="008C2576">
            <w:pPr>
              <w:suppressAutoHyphens/>
              <w:spacing w:after="240" w:line="240" w:lineRule="auto"/>
              <w:jc w:val="both"/>
              <w:rPr>
                <w:rFonts w:ascii="Times New Roman" w:hAnsi="Times New Roman"/>
                <w:b/>
              </w:rPr>
            </w:pPr>
            <w:r w:rsidRPr="007D6809">
              <w:rPr>
                <w:rFonts w:ascii="Times New Roman" w:hAnsi="Times New Roman"/>
                <w:bCs/>
                <w:sz w:val="24"/>
                <w:szCs w:val="24"/>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65473D" w:rsidRPr="007D6809" w14:paraId="4E151169" w14:textId="77777777" w:rsidTr="0065473D">
        <w:trPr>
          <w:gridAfter w:val="1"/>
          <w:wAfter w:w="113" w:type="dxa"/>
          <w:trHeight w:val="821"/>
        </w:trPr>
        <w:tc>
          <w:tcPr>
            <w:tcW w:w="2392" w:type="dxa"/>
            <w:gridSpan w:val="3"/>
            <w:shd w:val="clear" w:color="auto" w:fill="auto"/>
          </w:tcPr>
          <w:p w14:paraId="0AADCBAC" w14:textId="77777777" w:rsidR="0065473D" w:rsidRPr="007D6809" w:rsidRDefault="0065473D" w:rsidP="008C2576">
            <w:pPr>
              <w:suppressAutoHyphens/>
              <w:spacing w:after="240" w:line="240" w:lineRule="auto"/>
              <w:rPr>
                <w:rFonts w:ascii="Times New Roman" w:hAnsi="Times New Roman"/>
              </w:rPr>
            </w:pPr>
            <w:r w:rsidRPr="007D6809">
              <w:rPr>
                <w:rFonts w:ascii="Times New Roman" w:hAnsi="Times New Roman"/>
              </w:rPr>
              <w:lastRenderedPageBreak/>
              <w:t>ПК 1.1.</w:t>
            </w:r>
          </w:p>
        </w:tc>
        <w:tc>
          <w:tcPr>
            <w:tcW w:w="3386" w:type="dxa"/>
            <w:shd w:val="clear" w:color="auto" w:fill="auto"/>
          </w:tcPr>
          <w:p w14:paraId="486B36A3" w14:textId="77777777" w:rsidR="0065473D" w:rsidRPr="007D6809" w:rsidRDefault="0065473D" w:rsidP="008C2576">
            <w:pPr>
              <w:suppressAutoHyphens/>
              <w:spacing w:after="240" w:line="240" w:lineRule="auto"/>
              <w:rPr>
                <w:rFonts w:ascii="Times New Roman" w:hAnsi="Times New Roman"/>
              </w:rPr>
            </w:pPr>
            <w:r w:rsidRPr="007D6809">
              <w:rPr>
                <w:rFonts w:ascii="Times New Roman" w:hAnsi="Times New Roman"/>
              </w:rPr>
              <w:t>Читать чертежи средней сложности и сложных сварных металлоконструкций.</w:t>
            </w:r>
          </w:p>
        </w:tc>
        <w:tc>
          <w:tcPr>
            <w:tcW w:w="3828" w:type="dxa"/>
            <w:shd w:val="clear" w:color="auto" w:fill="auto"/>
          </w:tcPr>
          <w:p w14:paraId="541BEB0C" w14:textId="77777777" w:rsidR="0065473D" w:rsidRPr="007D6809" w:rsidRDefault="0065473D" w:rsidP="008C2576">
            <w:pPr>
              <w:suppressAutoHyphens/>
              <w:spacing w:after="240" w:line="240" w:lineRule="auto"/>
              <w:rPr>
                <w:rFonts w:ascii="Times New Roman" w:hAnsi="Times New Roman"/>
                <w:b/>
              </w:rPr>
            </w:pPr>
          </w:p>
        </w:tc>
      </w:tr>
      <w:tr w:rsidR="0065473D" w:rsidRPr="007D6809" w14:paraId="14DE337C" w14:textId="77777777" w:rsidTr="0065473D">
        <w:trPr>
          <w:gridAfter w:val="1"/>
          <w:wAfter w:w="113" w:type="dxa"/>
          <w:trHeight w:val="1231"/>
        </w:trPr>
        <w:tc>
          <w:tcPr>
            <w:tcW w:w="2392" w:type="dxa"/>
            <w:gridSpan w:val="3"/>
            <w:shd w:val="clear" w:color="auto" w:fill="auto"/>
          </w:tcPr>
          <w:p w14:paraId="1949D21F" w14:textId="77777777" w:rsidR="0065473D" w:rsidRPr="007D6809" w:rsidRDefault="0065473D" w:rsidP="008C2576">
            <w:pPr>
              <w:suppressAutoHyphens/>
              <w:spacing w:after="240" w:line="240" w:lineRule="auto"/>
              <w:rPr>
                <w:rFonts w:ascii="Times New Roman" w:hAnsi="Times New Roman"/>
                <w:color w:val="464C55"/>
              </w:rPr>
            </w:pPr>
            <w:r w:rsidRPr="007D6809">
              <w:rPr>
                <w:rFonts w:ascii="Times New Roman" w:hAnsi="Times New Roman"/>
              </w:rPr>
              <w:t>ПК 1.2.</w:t>
            </w:r>
          </w:p>
        </w:tc>
        <w:tc>
          <w:tcPr>
            <w:tcW w:w="3386" w:type="dxa"/>
            <w:shd w:val="clear" w:color="auto" w:fill="auto"/>
          </w:tcPr>
          <w:p w14:paraId="400EB518" w14:textId="77777777" w:rsidR="0065473D" w:rsidRPr="007D6809" w:rsidRDefault="0065473D" w:rsidP="008C2576">
            <w:pPr>
              <w:suppressAutoHyphens/>
              <w:spacing w:after="240" w:line="240" w:lineRule="auto"/>
              <w:rPr>
                <w:rFonts w:ascii="Times New Roman" w:hAnsi="Times New Roman"/>
              </w:rPr>
            </w:pPr>
            <w:r w:rsidRPr="007D6809">
              <w:rPr>
                <w:rFonts w:ascii="Times New Roman" w:hAnsi="Times New Roman"/>
              </w:rPr>
              <w:t>Использовать конструкторскую, нормативно-техническую и производственно-технологическую документацию по сварке.</w:t>
            </w:r>
          </w:p>
        </w:tc>
        <w:tc>
          <w:tcPr>
            <w:tcW w:w="3828" w:type="dxa"/>
            <w:shd w:val="clear" w:color="auto" w:fill="auto"/>
          </w:tcPr>
          <w:p w14:paraId="0F463EA7" w14:textId="77777777" w:rsidR="0065473D" w:rsidRPr="007D6809" w:rsidRDefault="0065473D" w:rsidP="008C2576">
            <w:pPr>
              <w:suppressAutoHyphens/>
              <w:spacing w:after="240" w:line="240" w:lineRule="auto"/>
              <w:rPr>
                <w:rFonts w:ascii="Times New Roman" w:hAnsi="Times New Roman"/>
                <w:b/>
              </w:rPr>
            </w:pPr>
          </w:p>
        </w:tc>
      </w:tr>
    </w:tbl>
    <w:p w14:paraId="21373D59" w14:textId="77777777" w:rsidR="00A336F7" w:rsidRDefault="00A336F7" w:rsidP="00E00D38">
      <w:pPr>
        <w:suppressAutoHyphens/>
        <w:spacing w:after="240" w:line="240" w:lineRule="auto"/>
        <w:rPr>
          <w:rFonts w:ascii="Times New Roman" w:hAnsi="Times New Roman"/>
          <w:b/>
          <w:sz w:val="24"/>
          <w:szCs w:val="24"/>
        </w:rPr>
      </w:pPr>
    </w:p>
    <w:p w14:paraId="73DA3435" w14:textId="77777777" w:rsidR="00E00D38" w:rsidRDefault="00E00D38" w:rsidP="00A336F7">
      <w:pPr>
        <w:suppressAutoHyphens/>
        <w:spacing w:after="240" w:line="240" w:lineRule="auto"/>
        <w:ind w:firstLine="709"/>
        <w:rPr>
          <w:rFonts w:ascii="Times New Roman" w:hAnsi="Times New Roman"/>
          <w:b/>
          <w:sz w:val="24"/>
          <w:szCs w:val="24"/>
        </w:rPr>
      </w:pPr>
    </w:p>
    <w:p w14:paraId="4B3C6CE6" w14:textId="77777777" w:rsidR="00A336F7" w:rsidRDefault="00A336F7" w:rsidP="00361B5D">
      <w:pPr>
        <w:suppressAutoHyphens/>
        <w:spacing w:after="240" w:line="240" w:lineRule="auto"/>
        <w:rPr>
          <w:rFonts w:ascii="Times New Roman" w:hAnsi="Times New Roman"/>
          <w:b/>
          <w:sz w:val="24"/>
          <w:szCs w:val="24"/>
        </w:rPr>
      </w:pPr>
    </w:p>
    <w:p w14:paraId="682A9303" w14:textId="77777777" w:rsidR="00A336F7" w:rsidRDefault="00A336F7" w:rsidP="00A336F7">
      <w:pPr>
        <w:suppressAutoHyphens/>
        <w:spacing w:after="240" w:line="240" w:lineRule="auto"/>
        <w:ind w:firstLine="709"/>
        <w:rPr>
          <w:rFonts w:ascii="Times New Roman" w:hAnsi="Times New Roman"/>
          <w:b/>
          <w:sz w:val="24"/>
          <w:szCs w:val="24"/>
        </w:rPr>
      </w:pPr>
      <w:r>
        <w:rPr>
          <w:rFonts w:ascii="Times New Roman" w:hAnsi="Times New Roman"/>
          <w:b/>
          <w:sz w:val="24"/>
          <w:szCs w:val="24"/>
        </w:rPr>
        <w:br w:type="page"/>
      </w:r>
    </w:p>
    <w:p w14:paraId="4456C3AA" w14:textId="77777777" w:rsidR="00A336F7" w:rsidRDefault="00A336F7" w:rsidP="00A336F7">
      <w:pPr>
        <w:suppressAutoHyphens/>
        <w:spacing w:after="240" w:line="240" w:lineRule="auto"/>
        <w:jc w:val="center"/>
      </w:pPr>
      <w:r>
        <w:rPr>
          <w:rFonts w:ascii="Times New Roman" w:hAnsi="Times New Roman"/>
          <w:b/>
          <w:sz w:val="24"/>
          <w:szCs w:val="24"/>
        </w:rPr>
        <w:lastRenderedPageBreak/>
        <w:t>2. СТРУКТУРА И СОДЕРЖАНИЕ УЧЕБНОЙ ДИСЦИПЛИНЫ</w:t>
      </w:r>
    </w:p>
    <w:p w14:paraId="4F9D27F9" w14:textId="77777777" w:rsidR="00A336F7" w:rsidRDefault="00A336F7" w:rsidP="00A336F7">
      <w:pPr>
        <w:suppressAutoHyphens/>
        <w:spacing w:after="240" w:line="240" w:lineRule="auto"/>
        <w:ind w:firstLine="709"/>
      </w:pPr>
      <w:r>
        <w:rPr>
          <w:rFonts w:ascii="Times New Roman" w:hAnsi="Times New Roman"/>
          <w:b/>
          <w:sz w:val="24"/>
          <w:szCs w:val="24"/>
        </w:rPr>
        <w:t>2.1. Объем учебной дисциплины и виды учебной работы</w:t>
      </w:r>
    </w:p>
    <w:p w14:paraId="7822D96A" w14:textId="77777777" w:rsidR="00361B5D" w:rsidRDefault="00361B5D" w:rsidP="00E57AD4">
      <w:pPr>
        <w:shd w:val="clear" w:color="auto" w:fill="FFFFFF"/>
        <w:spacing w:after="0" w:line="240" w:lineRule="auto"/>
        <w:rPr>
          <w:rFonts w:ascii="Times New Roman" w:eastAsia="Times New Roman" w:hAnsi="Times New Roman" w:cs="Times New Roman"/>
          <w:color w:val="000000"/>
          <w:sz w:val="24"/>
          <w:szCs w:val="24"/>
          <w:lang w:eastAsia="ru-RU"/>
        </w:rPr>
      </w:pPr>
    </w:p>
    <w:p w14:paraId="30A1EEE5" w14:textId="77777777" w:rsidR="00E57AD4" w:rsidRPr="006B73DF" w:rsidRDefault="00E57AD4" w:rsidP="00E57AD4">
      <w:pPr>
        <w:shd w:val="clear" w:color="auto" w:fill="FFFFFF"/>
        <w:spacing w:after="0" w:line="240" w:lineRule="auto"/>
        <w:rPr>
          <w:rFonts w:ascii="Times New Roman" w:eastAsia="Times New Roman" w:hAnsi="Times New Roman" w:cs="Times New Roman"/>
          <w:color w:val="000000"/>
          <w:sz w:val="24"/>
          <w:szCs w:val="24"/>
          <w:lang w:eastAsia="ru-RU"/>
        </w:rPr>
      </w:pPr>
      <w:r w:rsidRPr="006B73DF">
        <w:rPr>
          <w:rFonts w:ascii="Times New Roman" w:eastAsia="Times New Roman" w:hAnsi="Times New Roman" w:cs="Times New Roman"/>
          <w:color w:val="000000"/>
          <w:sz w:val="24"/>
          <w:szCs w:val="24"/>
          <w:lang w:eastAsia="ru-RU"/>
        </w:rPr>
        <w:t>Программа содержит следующие требования к результатам освоения</w:t>
      </w:r>
    </w:p>
    <w:p w14:paraId="4F568B27" w14:textId="77777777" w:rsidR="00E57AD4" w:rsidRPr="006B73DF" w:rsidRDefault="00E57AD4" w:rsidP="00E57AD4">
      <w:pPr>
        <w:shd w:val="clear" w:color="auto" w:fill="FFFFFF"/>
        <w:spacing w:after="0" w:line="240" w:lineRule="auto"/>
        <w:rPr>
          <w:rFonts w:ascii="Times New Roman" w:eastAsia="Times New Roman" w:hAnsi="Times New Roman" w:cs="Times New Roman"/>
          <w:color w:val="000000"/>
          <w:sz w:val="24"/>
          <w:szCs w:val="24"/>
          <w:lang w:eastAsia="ru-RU"/>
        </w:rPr>
      </w:pPr>
      <w:r w:rsidRPr="006B73DF">
        <w:rPr>
          <w:rFonts w:ascii="Times New Roman" w:eastAsia="Times New Roman" w:hAnsi="Times New Roman" w:cs="Times New Roman"/>
          <w:color w:val="000000"/>
          <w:sz w:val="24"/>
          <w:szCs w:val="24"/>
          <w:lang w:eastAsia="ru-RU"/>
        </w:rPr>
        <w:t>учебной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2"/>
        <w:gridCol w:w="2456"/>
      </w:tblGrid>
      <w:tr w:rsidR="0065473D" w:rsidRPr="00B36A92" w14:paraId="3EE93811" w14:textId="77777777" w:rsidTr="008C2576">
        <w:trPr>
          <w:trHeight w:val="490"/>
        </w:trPr>
        <w:tc>
          <w:tcPr>
            <w:tcW w:w="3685" w:type="pct"/>
            <w:vAlign w:val="center"/>
          </w:tcPr>
          <w:p w14:paraId="14C8B6CE" w14:textId="77777777" w:rsidR="0065473D" w:rsidRPr="00B36A92" w:rsidRDefault="0065473D" w:rsidP="008C2576">
            <w:pPr>
              <w:suppressAutoHyphens/>
              <w:rPr>
                <w:rFonts w:ascii="Times New Roman" w:hAnsi="Times New Roman"/>
                <w:b/>
              </w:rPr>
            </w:pPr>
            <w:r w:rsidRPr="00B36A92">
              <w:rPr>
                <w:rFonts w:ascii="Times New Roman" w:hAnsi="Times New Roman"/>
                <w:b/>
              </w:rPr>
              <w:t>Вид учебной работы</w:t>
            </w:r>
          </w:p>
        </w:tc>
        <w:tc>
          <w:tcPr>
            <w:tcW w:w="1315" w:type="pct"/>
            <w:vAlign w:val="center"/>
          </w:tcPr>
          <w:p w14:paraId="7319C6B6" w14:textId="77777777" w:rsidR="0065473D" w:rsidRPr="00B36A92" w:rsidRDefault="0065473D" w:rsidP="008C2576">
            <w:pPr>
              <w:suppressAutoHyphens/>
              <w:rPr>
                <w:rFonts w:ascii="Times New Roman" w:hAnsi="Times New Roman"/>
                <w:b/>
                <w:iCs/>
              </w:rPr>
            </w:pPr>
            <w:r w:rsidRPr="00B36A92">
              <w:rPr>
                <w:rFonts w:ascii="Times New Roman" w:hAnsi="Times New Roman"/>
                <w:b/>
                <w:iCs/>
              </w:rPr>
              <w:t>Объем в часах</w:t>
            </w:r>
          </w:p>
        </w:tc>
      </w:tr>
      <w:tr w:rsidR="0065473D" w:rsidRPr="00B36A92" w14:paraId="4C5F653B" w14:textId="77777777" w:rsidTr="008C2576">
        <w:trPr>
          <w:trHeight w:val="490"/>
        </w:trPr>
        <w:tc>
          <w:tcPr>
            <w:tcW w:w="3685" w:type="pct"/>
            <w:vAlign w:val="center"/>
          </w:tcPr>
          <w:p w14:paraId="1418B913" w14:textId="77777777" w:rsidR="0065473D" w:rsidRPr="00B36A92" w:rsidRDefault="0065473D" w:rsidP="008C2576">
            <w:pPr>
              <w:suppressAutoHyphens/>
              <w:spacing w:after="0"/>
              <w:rPr>
                <w:rFonts w:ascii="Times New Roman" w:hAnsi="Times New Roman"/>
                <w:b/>
              </w:rPr>
            </w:pPr>
            <w:r w:rsidRPr="00B36A92">
              <w:rPr>
                <w:rFonts w:ascii="Times New Roman" w:hAnsi="Times New Roman"/>
                <w:b/>
              </w:rPr>
              <w:t>Объем образовательной программы учебной дисциплины</w:t>
            </w:r>
            <w:r>
              <w:rPr>
                <w:rFonts w:ascii="Times New Roman" w:hAnsi="Times New Roman"/>
                <w:b/>
              </w:rPr>
              <w:t xml:space="preserve"> </w:t>
            </w:r>
            <w:r w:rsidRPr="007E5640">
              <w:rPr>
                <w:rFonts w:ascii="Times New Roman" w:hAnsi="Times New Roman"/>
              </w:rPr>
              <w:t>(макс.)</w:t>
            </w:r>
          </w:p>
        </w:tc>
        <w:tc>
          <w:tcPr>
            <w:tcW w:w="1315" w:type="pct"/>
            <w:vAlign w:val="center"/>
          </w:tcPr>
          <w:p w14:paraId="1380B9AA" w14:textId="77777777" w:rsidR="0065473D" w:rsidRPr="00B36A92" w:rsidRDefault="0065473D" w:rsidP="008C2576">
            <w:pPr>
              <w:suppressAutoHyphens/>
              <w:spacing w:after="0"/>
              <w:rPr>
                <w:rFonts w:ascii="Times New Roman" w:hAnsi="Times New Roman"/>
                <w:iCs/>
              </w:rPr>
            </w:pPr>
            <w:r>
              <w:rPr>
                <w:rFonts w:ascii="Times New Roman" w:hAnsi="Times New Roman"/>
                <w:iCs/>
              </w:rPr>
              <w:t>154</w:t>
            </w:r>
          </w:p>
        </w:tc>
      </w:tr>
      <w:tr w:rsidR="0065473D" w:rsidRPr="00B36A92" w14:paraId="6A03859C" w14:textId="77777777" w:rsidTr="008C2576">
        <w:trPr>
          <w:trHeight w:val="336"/>
        </w:trPr>
        <w:tc>
          <w:tcPr>
            <w:tcW w:w="5000" w:type="pct"/>
            <w:gridSpan w:val="2"/>
            <w:vAlign w:val="center"/>
          </w:tcPr>
          <w:p w14:paraId="02BB644D" w14:textId="77777777" w:rsidR="0065473D" w:rsidRPr="00B36A92" w:rsidRDefault="0065473D" w:rsidP="008C2576">
            <w:pPr>
              <w:suppressAutoHyphens/>
              <w:spacing w:after="0"/>
              <w:rPr>
                <w:rFonts w:ascii="Times New Roman" w:hAnsi="Times New Roman"/>
                <w:iCs/>
              </w:rPr>
            </w:pPr>
            <w:r w:rsidRPr="00B36A92">
              <w:rPr>
                <w:rFonts w:ascii="Times New Roman" w:hAnsi="Times New Roman"/>
              </w:rPr>
              <w:t>в т. ч.:</w:t>
            </w:r>
          </w:p>
        </w:tc>
      </w:tr>
      <w:tr w:rsidR="0065473D" w:rsidRPr="00B36A92" w14:paraId="7202E31A" w14:textId="77777777" w:rsidTr="008C2576">
        <w:trPr>
          <w:trHeight w:val="490"/>
        </w:trPr>
        <w:tc>
          <w:tcPr>
            <w:tcW w:w="3685" w:type="pct"/>
            <w:vAlign w:val="center"/>
          </w:tcPr>
          <w:p w14:paraId="24298EE3" w14:textId="77777777" w:rsidR="0065473D" w:rsidRPr="00B36A92" w:rsidRDefault="0065473D" w:rsidP="008C2576">
            <w:pPr>
              <w:suppressAutoHyphens/>
              <w:spacing w:after="0"/>
              <w:rPr>
                <w:rFonts w:ascii="Times New Roman" w:hAnsi="Times New Roman"/>
              </w:rPr>
            </w:pPr>
            <w:r w:rsidRPr="00B36A92">
              <w:rPr>
                <w:rFonts w:ascii="Times New Roman" w:hAnsi="Times New Roman"/>
              </w:rPr>
              <w:t>теоретическое обучение</w:t>
            </w:r>
          </w:p>
        </w:tc>
        <w:tc>
          <w:tcPr>
            <w:tcW w:w="1315" w:type="pct"/>
            <w:vAlign w:val="center"/>
          </w:tcPr>
          <w:p w14:paraId="695B6371" w14:textId="77777777" w:rsidR="0065473D" w:rsidRPr="00B36A92" w:rsidRDefault="0065473D" w:rsidP="008C2576">
            <w:pPr>
              <w:suppressAutoHyphens/>
              <w:spacing w:after="0"/>
              <w:rPr>
                <w:rFonts w:ascii="Times New Roman" w:hAnsi="Times New Roman"/>
                <w:iCs/>
              </w:rPr>
            </w:pPr>
            <w:r>
              <w:rPr>
                <w:rFonts w:ascii="Times New Roman" w:hAnsi="Times New Roman"/>
                <w:iCs/>
              </w:rPr>
              <w:t>20</w:t>
            </w:r>
          </w:p>
        </w:tc>
      </w:tr>
      <w:tr w:rsidR="0065473D" w:rsidRPr="00B36A92" w14:paraId="1D2C5A6E" w14:textId="77777777" w:rsidTr="008C2576">
        <w:trPr>
          <w:trHeight w:val="490"/>
        </w:trPr>
        <w:tc>
          <w:tcPr>
            <w:tcW w:w="3685" w:type="pct"/>
            <w:vAlign w:val="center"/>
          </w:tcPr>
          <w:p w14:paraId="73CF62B7" w14:textId="77777777" w:rsidR="0065473D" w:rsidRPr="00B36A92" w:rsidRDefault="0065473D" w:rsidP="008C2576">
            <w:pPr>
              <w:suppressAutoHyphens/>
              <w:spacing w:after="0"/>
              <w:rPr>
                <w:rFonts w:ascii="Times New Roman" w:hAnsi="Times New Roman"/>
              </w:rPr>
            </w:pPr>
            <w:r w:rsidRPr="00B36A92">
              <w:rPr>
                <w:rFonts w:ascii="Times New Roman" w:hAnsi="Times New Roman"/>
              </w:rPr>
              <w:t>практические занятия</w:t>
            </w:r>
            <w:r w:rsidRPr="00B36A92">
              <w:rPr>
                <w:rFonts w:ascii="Times New Roman" w:hAnsi="Times New Roman"/>
                <w:i/>
              </w:rPr>
              <w:t xml:space="preserve"> (если предусмотрено)</w:t>
            </w:r>
          </w:p>
        </w:tc>
        <w:tc>
          <w:tcPr>
            <w:tcW w:w="1315" w:type="pct"/>
            <w:vAlign w:val="center"/>
          </w:tcPr>
          <w:p w14:paraId="760AF380" w14:textId="77777777" w:rsidR="0065473D" w:rsidRPr="00B36A92" w:rsidRDefault="0065473D" w:rsidP="008C2576">
            <w:pPr>
              <w:suppressAutoHyphens/>
              <w:spacing w:after="0"/>
              <w:rPr>
                <w:rFonts w:ascii="Times New Roman" w:hAnsi="Times New Roman"/>
                <w:iCs/>
              </w:rPr>
            </w:pPr>
            <w:r>
              <w:rPr>
                <w:rFonts w:ascii="Times New Roman" w:hAnsi="Times New Roman"/>
                <w:iCs/>
              </w:rPr>
              <w:t>72</w:t>
            </w:r>
          </w:p>
        </w:tc>
      </w:tr>
      <w:tr w:rsidR="0065473D" w:rsidRPr="00B36A92" w14:paraId="55208833" w14:textId="77777777" w:rsidTr="008C2576">
        <w:trPr>
          <w:trHeight w:val="267"/>
        </w:trPr>
        <w:tc>
          <w:tcPr>
            <w:tcW w:w="3685" w:type="pct"/>
            <w:vAlign w:val="center"/>
          </w:tcPr>
          <w:p w14:paraId="4995FB36" w14:textId="77777777" w:rsidR="0065473D" w:rsidRPr="00CB5949" w:rsidRDefault="0065473D" w:rsidP="008C2576">
            <w:pPr>
              <w:suppressAutoHyphens/>
              <w:spacing w:after="0"/>
              <w:rPr>
                <w:rFonts w:ascii="Times New Roman" w:hAnsi="Times New Roman"/>
              </w:rPr>
            </w:pPr>
            <w:r w:rsidRPr="00CB5949">
              <w:rPr>
                <w:rFonts w:ascii="Times New Roman" w:hAnsi="Times New Roman"/>
              </w:rPr>
              <w:t>Самостоятельная работа (если предусмотрено)</w:t>
            </w:r>
          </w:p>
        </w:tc>
        <w:tc>
          <w:tcPr>
            <w:tcW w:w="1315" w:type="pct"/>
            <w:vAlign w:val="center"/>
          </w:tcPr>
          <w:p w14:paraId="19D32AE0" w14:textId="77777777" w:rsidR="0065473D" w:rsidRPr="00B36A92" w:rsidRDefault="0065473D" w:rsidP="008C2576">
            <w:pPr>
              <w:suppressAutoHyphens/>
              <w:spacing w:after="0"/>
              <w:rPr>
                <w:rFonts w:ascii="Times New Roman" w:hAnsi="Times New Roman"/>
                <w:iCs/>
              </w:rPr>
            </w:pPr>
            <w:r>
              <w:rPr>
                <w:rFonts w:ascii="Times New Roman" w:hAnsi="Times New Roman"/>
                <w:iCs/>
              </w:rPr>
              <w:t>46</w:t>
            </w:r>
          </w:p>
        </w:tc>
      </w:tr>
      <w:tr w:rsidR="0065473D" w:rsidRPr="00B36A92" w14:paraId="0235D183" w14:textId="77777777" w:rsidTr="008C2576">
        <w:trPr>
          <w:trHeight w:val="267"/>
        </w:trPr>
        <w:tc>
          <w:tcPr>
            <w:tcW w:w="3685" w:type="pct"/>
            <w:vAlign w:val="center"/>
          </w:tcPr>
          <w:p w14:paraId="5C15E88A" w14:textId="77777777" w:rsidR="0065473D" w:rsidRPr="00CB5949" w:rsidRDefault="0065473D" w:rsidP="008C2576">
            <w:pPr>
              <w:suppressAutoHyphens/>
              <w:spacing w:after="0"/>
              <w:rPr>
                <w:rFonts w:ascii="Times New Roman" w:hAnsi="Times New Roman"/>
              </w:rPr>
            </w:pPr>
            <w:r>
              <w:rPr>
                <w:rFonts w:ascii="Times New Roman" w:hAnsi="Times New Roman"/>
              </w:rPr>
              <w:t>Консультации</w:t>
            </w:r>
          </w:p>
        </w:tc>
        <w:tc>
          <w:tcPr>
            <w:tcW w:w="1315" w:type="pct"/>
            <w:vAlign w:val="center"/>
          </w:tcPr>
          <w:p w14:paraId="4F86D212" w14:textId="77777777" w:rsidR="0065473D" w:rsidRDefault="0065473D" w:rsidP="008C2576">
            <w:pPr>
              <w:suppressAutoHyphens/>
              <w:spacing w:after="0"/>
              <w:rPr>
                <w:rFonts w:ascii="Times New Roman" w:hAnsi="Times New Roman"/>
                <w:iCs/>
              </w:rPr>
            </w:pPr>
            <w:r>
              <w:rPr>
                <w:rFonts w:ascii="Times New Roman" w:hAnsi="Times New Roman"/>
                <w:iCs/>
              </w:rPr>
              <w:t>8</w:t>
            </w:r>
          </w:p>
        </w:tc>
      </w:tr>
      <w:tr w:rsidR="0065473D" w14:paraId="5848ED51" w14:textId="77777777" w:rsidTr="008C2576">
        <w:trPr>
          <w:trHeight w:val="267"/>
        </w:trPr>
        <w:tc>
          <w:tcPr>
            <w:tcW w:w="3685" w:type="pct"/>
            <w:vAlign w:val="center"/>
          </w:tcPr>
          <w:p w14:paraId="65B34150" w14:textId="77777777" w:rsidR="0065473D" w:rsidRPr="00027557" w:rsidRDefault="0065473D" w:rsidP="008C2576">
            <w:pPr>
              <w:suppressAutoHyphens/>
              <w:spacing w:after="0"/>
              <w:rPr>
                <w:rFonts w:ascii="Times New Roman" w:hAnsi="Times New Roman"/>
              </w:rPr>
            </w:pPr>
            <w:r w:rsidRPr="00027557">
              <w:rPr>
                <w:rFonts w:ascii="Times New Roman" w:hAnsi="Times New Roman"/>
                <w:b/>
                <w:sz w:val="24"/>
                <w:szCs w:val="24"/>
              </w:rPr>
              <w:t xml:space="preserve">Профессионально-ориентированное содержание </w:t>
            </w:r>
          </w:p>
        </w:tc>
        <w:tc>
          <w:tcPr>
            <w:tcW w:w="1315" w:type="pct"/>
            <w:vAlign w:val="center"/>
          </w:tcPr>
          <w:p w14:paraId="28DD9925" w14:textId="77777777" w:rsidR="0065473D" w:rsidRDefault="0065473D" w:rsidP="008C2576">
            <w:pPr>
              <w:suppressAutoHyphens/>
              <w:spacing w:after="0"/>
              <w:rPr>
                <w:rFonts w:ascii="Times New Roman" w:hAnsi="Times New Roman"/>
                <w:iCs/>
              </w:rPr>
            </w:pPr>
            <w:r>
              <w:rPr>
                <w:rFonts w:ascii="Times New Roman" w:hAnsi="Times New Roman"/>
                <w:iCs/>
              </w:rPr>
              <w:t>20</w:t>
            </w:r>
          </w:p>
        </w:tc>
      </w:tr>
      <w:tr w:rsidR="0065473D" w14:paraId="01E82BEF" w14:textId="77777777" w:rsidTr="008C2576">
        <w:trPr>
          <w:trHeight w:val="267"/>
        </w:trPr>
        <w:tc>
          <w:tcPr>
            <w:tcW w:w="3685" w:type="pct"/>
            <w:vAlign w:val="center"/>
          </w:tcPr>
          <w:p w14:paraId="00C52435" w14:textId="77777777" w:rsidR="0065473D" w:rsidRPr="00027557" w:rsidRDefault="0065473D" w:rsidP="008C2576">
            <w:pPr>
              <w:suppressAutoHyphens/>
              <w:spacing w:after="0"/>
              <w:rPr>
                <w:rFonts w:ascii="Times New Roman" w:hAnsi="Times New Roman"/>
              </w:rPr>
            </w:pPr>
            <w:r w:rsidRPr="00027557">
              <w:rPr>
                <w:rFonts w:ascii="Times New Roman" w:hAnsi="Times New Roman"/>
                <w:b/>
                <w:bCs/>
                <w:sz w:val="24"/>
                <w:szCs w:val="24"/>
              </w:rPr>
              <w:t>Модуль 4. Введение в 3</w:t>
            </w:r>
            <w:r w:rsidRPr="00027557">
              <w:rPr>
                <w:rFonts w:ascii="Times New Roman" w:hAnsi="Times New Roman"/>
                <w:b/>
                <w:bCs/>
                <w:sz w:val="24"/>
                <w:szCs w:val="24"/>
                <w:lang w:val="en-US"/>
              </w:rPr>
              <w:t>D</w:t>
            </w:r>
            <w:r w:rsidRPr="00027557">
              <w:rPr>
                <w:rFonts w:ascii="Times New Roman" w:hAnsi="Times New Roman"/>
                <w:b/>
                <w:bCs/>
                <w:sz w:val="24"/>
                <w:szCs w:val="24"/>
              </w:rPr>
              <w:t xml:space="preserve"> моделирование*</w:t>
            </w:r>
          </w:p>
        </w:tc>
        <w:tc>
          <w:tcPr>
            <w:tcW w:w="1315" w:type="pct"/>
            <w:vAlign w:val="center"/>
          </w:tcPr>
          <w:p w14:paraId="260AA852" w14:textId="77777777" w:rsidR="0065473D" w:rsidRDefault="0065473D" w:rsidP="008C2576">
            <w:pPr>
              <w:suppressAutoHyphens/>
              <w:spacing w:after="0"/>
              <w:rPr>
                <w:rFonts w:ascii="Times New Roman" w:hAnsi="Times New Roman"/>
                <w:iCs/>
              </w:rPr>
            </w:pPr>
            <w:r>
              <w:rPr>
                <w:rFonts w:ascii="Times New Roman" w:hAnsi="Times New Roman"/>
                <w:iCs/>
              </w:rPr>
              <w:t>10</w:t>
            </w:r>
          </w:p>
        </w:tc>
      </w:tr>
      <w:tr w:rsidR="0065473D" w14:paraId="6FE8B3BC" w14:textId="77777777" w:rsidTr="008C2576">
        <w:trPr>
          <w:trHeight w:val="267"/>
        </w:trPr>
        <w:tc>
          <w:tcPr>
            <w:tcW w:w="3685" w:type="pct"/>
            <w:vAlign w:val="center"/>
          </w:tcPr>
          <w:p w14:paraId="42EA1C25" w14:textId="77777777" w:rsidR="0065473D" w:rsidRDefault="0065473D" w:rsidP="008C2576">
            <w:pPr>
              <w:suppressAutoHyphens/>
              <w:spacing w:after="0"/>
              <w:rPr>
                <w:rFonts w:ascii="Times New Roman" w:hAnsi="Times New Roman"/>
              </w:rPr>
            </w:pPr>
            <w:r w:rsidRPr="00B36A92">
              <w:rPr>
                <w:rFonts w:ascii="Times New Roman" w:hAnsi="Times New Roman"/>
              </w:rPr>
              <w:t>теоретическое обучение</w:t>
            </w:r>
          </w:p>
        </w:tc>
        <w:tc>
          <w:tcPr>
            <w:tcW w:w="1315" w:type="pct"/>
            <w:vAlign w:val="center"/>
          </w:tcPr>
          <w:p w14:paraId="2A468F00" w14:textId="77777777" w:rsidR="0065473D" w:rsidRDefault="0065473D" w:rsidP="008C2576">
            <w:pPr>
              <w:suppressAutoHyphens/>
              <w:spacing w:after="0"/>
              <w:rPr>
                <w:rFonts w:ascii="Times New Roman" w:hAnsi="Times New Roman"/>
                <w:iCs/>
              </w:rPr>
            </w:pPr>
            <w:r>
              <w:rPr>
                <w:rFonts w:ascii="Times New Roman" w:hAnsi="Times New Roman"/>
                <w:iCs/>
              </w:rPr>
              <w:t>2</w:t>
            </w:r>
          </w:p>
        </w:tc>
      </w:tr>
      <w:tr w:rsidR="0065473D" w14:paraId="7E1C1FBD" w14:textId="77777777" w:rsidTr="008C2576">
        <w:trPr>
          <w:trHeight w:val="267"/>
        </w:trPr>
        <w:tc>
          <w:tcPr>
            <w:tcW w:w="3685" w:type="pct"/>
            <w:vAlign w:val="center"/>
          </w:tcPr>
          <w:p w14:paraId="4D44311A" w14:textId="77777777" w:rsidR="0065473D" w:rsidRDefault="0065473D" w:rsidP="008C2576">
            <w:pPr>
              <w:suppressAutoHyphens/>
              <w:spacing w:after="0"/>
              <w:rPr>
                <w:rFonts w:ascii="Times New Roman" w:hAnsi="Times New Roman"/>
              </w:rPr>
            </w:pPr>
            <w:r w:rsidRPr="00B36A92">
              <w:rPr>
                <w:rFonts w:ascii="Times New Roman" w:hAnsi="Times New Roman"/>
              </w:rPr>
              <w:t>практические занятия</w:t>
            </w:r>
          </w:p>
        </w:tc>
        <w:tc>
          <w:tcPr>
            <w:tcW w:w="1315" w:type="pct"/>
            <w:vAlign w:val="center"/>
          </w:tcPr>
          <w:p w14:paraId="4C1C8B63" w14:textId="77777777" w:rsidR="0065473D" w:rsidRDefault="0065473D" w:rsidP="008C2576">
            <w:pPr>
              <w:suppressAutoHyphens/>
              <w:spacing w:after="0"/>
              <w:rPr>
                <w:rFonts w:ascii="Times New Roman" w:hAnsi="Times New Roman"/>
                <w:iCs/>
              </w:rPr>
            </w:pPr>
            <w:r>
              <w:rPr>
                <w:rFonts w:ascii="Times New Roman" w:hAnsi="Times New Roman"/>
                <w:iCs/>
              </w:rPr>
              <w:t>8</w:t>
            </w:r>
          </w:p>
        </w:tc>
      </w:tr>
      <w:tr w:rsidR="0065473D" w14:paraId="762CFCBC" w14:textId="77777777" w:rsidTr="008C2576">
        <w:trPr>
          <w:trHeight w:val="267"/>
        </w:trPr>
        <w:tc>
          <w:tcPr>
            <w:tcW w:w="3685" w:type="pct"/>
            <w:vAlign w:val="center"/>
          </w:tcPr>
          <w:p w14:paraId="17FAA081" w14:textId="77777777" w:rsidR="0065473D" w:rsidRPr="00027557" w:rsidRDefault="0065473D" w:rsidP="008C2576">
            <w:pPr>
              <w:suppressAutoHyphens/>
              <w:spacing w:after="0"/>
              <w:rPr>
                <w:rFonts w:ascii="Times New Roman" w:hAnsi="Times New Roman"/>
              </w:rPr>
            </w:pPr>
            <w:r w:rsidRPr="00027557">
              <w:rPr>
                <w:rFonts w:ascii="Times New Roman" w:hAnsi="Times New Roman"/>
                <w:b/>
                <w:bCs/>
                <w:sz w:val="24"/>
                <w:szCs w:val="24"/>
              </w:rPr>
              <w:t>Модуль 5. Разработка веб-сайта с использованием конструктора Тильда*</w:t>
            </w:r>
          </w:p>
        </w:tc>
        <w:tc>
          <w:tcPr>
            <w:tcW w:w="1315" w:type="pct"/>
            <w:vAlign w:val="center"/>
          </w:tcPr>
          <w:p w14:paraId="04EC3EAC" w14:textId="77777777" w:rsidR="0065473D" w:rsidRDefault="0065473D" w:rsidP="008C2576">
            <w:pPr>
              <w:suppressAutoHyphens/>
              <w:spacing w:after="0"/>
              <w:rPr>
                <w:rFonts w:ascii="Times New Roman" w:hAnsi="Times New Roman"/>
                <w:iCs/>
              </w:rPr>
            </w:pPr>
            <w:r>
              <w:rPr>
                <w:rFonts w:ascii="Times New Roman" w:hAnsi="Times New Roman"/>
                <w:iCs/>
              </w:rPr>
              <w:t>10</w:t>
            </w:r>
          </w:p>
        </w:tc>
      </w:tr>
      <w:tr w:rsidR="0065473D" w14:paraId="3EF9D28F" w14:textId="77777777" w:rsidTr="008C2576">
        <w:trPr>
          <w:trHeight w:val="267"/>
        </w:trPr>
        <w:tc>
          <w:tcPr>
            <w:tcW w:w="3685" w:type="pct"/>
            <w:vAlign w:val="center"/>
          </w:tcPr>
          <w:p w14:paraId="36E8B79A" w14:textId="77777777" w:rsidR="0065473D" w:rsidRDefault="0065473D" w:rsidP="008C2576">
            <w:pPr>
              <w:suppressAutoHyphens/>
              <w:spacing w:after="0"/>
              <w:rPr>
                <w:rFonts w:ascii="Times New Roman" w:hAnsi="Times New Roman"/>
              </w:rPr>
            </w:pPr>
            <w:r w:rsidRPr="00B36A92">
              <w:rPr>
                <w:rFonts w:ascii="Times New Roman" w:hAnsi="Times New Roman"/>
              </w:rPr>
              <w:t>теоретическое обучение</w:t>
            </w:r>
          </w:p>
        </w:tc>
        <w:tc>
          <w:tcPr>
            <w:tcW w:w="1315" w:type="pct"/>
            <w:vAlign w:val="center"/>
          </w:tcPr>
          <w:p w14:paraId="18D859CD" w14:textId="77777777" w:rsidR="0065473D" w:rsidRDefault="0065473D" w:rsidP="008C2576">
            <w:pPr>
              <w:suppressAutoHyphens/>
              <w:spacing w:after="0"/>
              <w:rPr>
                <w:rFonts w:ascii="Times New Roman" w:hAnsi="Times New Roman"/>
                <w:iCs/>
              </w:rPr>
            </w:pPr>
            <w:r>
              <w:rPr>
                <w:rFonts w:ascii="Times New Roman" w:hAnsi="Times New Roman"/>
                <w:iCs/>
              </w:rPr>
              <w:t>2</w:t>
            </w:r>
          </w:p>
        </w:tc>
      </w:tr>
      <w:tr w:rsidR="0065473D" w14:paraId="23227800" w14:textId="77777777" w:rsidTr="008C2576">
        <w:trPr>
          <w:trHeight w:val="267"/>
        </w:trPr>
        <w:tc>
          <w:tcPr>
            <w:tcW w:w="3685" w:type="pct"/>
            <w:vAlign w:val="center"/>
          </w:tcPr>
          <w:p w14:paraId="110F7D90" w14:textId="77777777" w:rsidR="0065473D" w:rsidRDefault="0065473D" w:rsidP="008C2576">
            <w:pPr>
              <w:suppressAutoHyphens/>
              <w:spacing w:after="0"/>
              <w:rPr>
                <w:rFonts w:ascii="Times New Roman" w:hAnsi="Times New Roman"/>
              </w:rPr>
            </w:pPr>
            <w:r w:rsidRPr="00B36A92">
              <w:rPr>
                <w:rFonts w:ascii="Times New Roman" w:hAnsi="Times New Roman"/>
              </w:rPr>
              <w:t>практические занятия</w:t>
            </w:r>
          </w:p>
        </w:tc>
        <w:tc>
          <w:tcPr>
            <w:tcW w:w="1315" w:type="pct"/>
            <w:vAlign w:val="center"/>
          </w:tcPr>
          <w:p w14:paraId="1A50A6FA" w14:textId="77777777" w:rsidR="0065473D" w:rsidRDefault="0065473D" w:rsidP="008C2576">
            <w:pPr>
              <w:suppressAutoHyphens/>
              <w:spacing w:after="0"/>
              <w:rPr>
                <w:rFonts w:ascii="Times New Roman" w:hAnsi="Times New Roman"/>
                <w:iCs/>
              </w:rPr>
            </w:pPr>
            <w:r>
              <w:rPr>
                <w:rFonts w:ascii="Times New Roman" w:hAnsi="Times New Roman"/>
                <w:iCs/>
              </w:rPr>
              <w:t>8</w:t>
            </w:r>
          </w:p>
        </w:tc>
      </w:tr>
      <w:tr w:rsidR="0065473D" w:rsidRPr="00B36A92" w14:paraId="1D47B45A" w14:textId="77777777" w:rsidTr="008C2576">
        <w:trPr>
          <w:trHeight w:val="331"/>
        </w:trPr>
        <w:tc>
          <w:tcPr>
            <w:tcW w:w="3685" w:type="pct"/>
            <w:vAlign w:val="center"/>
          </w:tcPr>
          <w:p w14:paraId="7C624DCC" w14:textId="77777777" w:rsidR="0065473D" w:rsidRPr="00B36A92" w:rsidRDefault="0065473D" w:rsidP="008C2576">
            <w:pPr>
              <w:suppressAutoHyphens/>
              <w:spacing w:after="0"/>
              <w:rPr>
                <w:rFonts w:ascii="Times New Roman" w:hAnsi="Times New Roman"/>
                <w:i/>
              </w:rPr>
            </w:pPr>
            <w:r w:rsidRPr="00B36A92">
              <w:rPr>
                <w:rFonts w:ascii="Times New Roman" w:hAnsi="Times New Roman"/>
                <w:b/>
                <w:iCs/>
              </w:rPr>
              <w:t>Промежуточная аттестация</w:t>
            </w:r>
            <w:r>
              <w:rPr>
                <w:rFonts w:ascii="Times New Roman" w:hAnsi="Times New Roman"/>
                <w:b/>
                <w:iCs/>
              </w:rPr>
              <w:t xml:space="preserve"> в форме ДЗ</w:t>
            </w:r>
          </w:p>
        </w:tc>
        <w:tc>
          <w:tcPr>
            <w:tcW w:w="1315" w:type="pct"/>
            <w:vAlign w:val="center"/>
          </w:tcPr>
          <w:p w14:paraId="624F74FB" w14:textId="77777777" w:rsidR="0065473D" w:rsidRPr="00B36A92" w:rsidRDefault="0065473D" w:rsidP="008C2576">
            <w:pPr>
              <w:suppressAutoHyphens/>
              <w:spacing w:after="0"/>
              <w:rPr>
                <w:rFonts w:ascii="Times New Roman" w:hAnsi="Times New Roman"/>
                <w:iCs/>
              </w:rPr>
            </w:pPr>
            <w:r>
              <w:rPr>
                <w:rFonts w:ascii="Times New Roman" w:hAnsi="Times New Roman"/>
                <w:iCs/>
              </w:rPr>
              <w:t>8</w:t>
            </w:r>
          </w:p>
        </w:tc>
      </w:tr>
    </w:tbl>
    <w:p w14:paraId="07812439" w14:textId="230F520C" w:rsidR="00A336F7" w:rsidRDefault="00A336F7" w:rsidP="00A336F7">
      <w:pPr>
        <w:rPr>
          <w:rFonts w:ascii="Times New Roman" w:eastAsia="Times New Roman" w:hAnsi="Times New Roman" w:cs="Times New Roman"/>
          <w:color w:val="000000"/>
          <w:sz w:val="24"/>
          <w:szCs w:val="24"/>
          <w:lang w:eastAsia="ru-RU"/>
        </w:rPr>
      </w:pPr>
      <w:bookmarkStart w:id="0" w:name="_GoBack"/>
      <w:bookmarkEnd w:id="0"/>
    </w:p>
    <w:p w14:paraId="1DCB602B" w14:textId="5980AD6A" w:rsidR="00D11C60" w:rsidRDefault="00D11C60" w:rsidP="00A336F7">
      <w:pPr>
        <w:rPr>
          <w:rFonts w:ascii="Times New Roman" w:eastAsia="Times New Roman" w:hAnsi="Times New Roman" w:cs="Times New Roman"/>
          <w:color w:val="000000"/>
          <w:sz w:val="24"/>
          <w:szCs w:val="24"/>
          <w:lang w:eastAsia="ru-RU"/>
        </w:rPr>
      </w:pPr>
      <w:r w:rsidRPr="00D11C60">
        <w:rPr>
          <w:rFonts w:ascii="Times New Roman" w:eastAsia="Times New Roman" w:hAnsi="Times New Roman" w:cs="Times New Roman"/>
          <w:color w:val="000000"/>
          <w:sz w:val="24"/>
          <w:szCs w:val="24"/>
          <w:lang w:eastAsia="ru-RU"/>
        </w:rPr>
        <w:t>Тема 1. Информационная деятельность человека</w:t>
      </w:r>
    </w:p>
    <w:p w14:paraId="1E3501E1" w14:textId="759BC55E" w:rsidR="00D11C60" w:rsidRDefault="00D11C60" w:rsidP="00A336F7">
      <w:pPr>
        <w:rPr>
          <w:rFonts w:ascii="Times New Roman" w:eastAsia="Times New Roman" w:hAnsi="Times New Roman" w:cs="Times New Roman"/>
          <w:color w:val="000000"/>
          <w:sz w:val="24"/>
          <w:szCs w:val="24"/>
          <w:lang w:eastAsia="ru-RU"/>
        </w:rPr>
      </w:pPr>
      <w:r w:rsidRPr="00D11C60">
        <w:rPr>
          <w:rFonts w:ascii="Times New Roman" w:eastAsia="Times New Roman" w:hAnsi="Times New Roman" w:cs="Times New Roman"/>
          <w:color w:val="000000"/>
          <w:sz w:val="24"/>
          <w:szCs w:val="24"/>
          <w:lang w:eastAsia="ru-RU"/>
        </w:rPr>
        <w:t xml:space="preserve">Тема 2. </w:t>
      </w:r>
      <w:r>
        <w:rPr>
          <w:rFonts w:ascii="Times New Roman" w:eastAsia="Times New Roman" w:hAnsi="Times New Roman" w:cs="Times New Roman"/>
          <w:color w:val="000000"/>
          <w:sz w:val="24"/>
          <w:szCs w:val="24"/>
          <w:lang w:eastAsia="ru-RU"/>
        </w:rPr>
        <w:t>Информация и информационные про</w:t>
      </w:r>
      <w:r w:rsidRPr="00D11C60">
        <w:rPr>
          <w:rFonts w:ascii="Times New Roman" w:eastAsia="Times New Roman" w:hAnsi="Times New Roman" w:cs="Times New Roman"/>
          <w:color w:val="000000"/>
          <w:sz w:val="24"/>
          <w:szCs w:val="24"/>
          <w:lang w:eastAsia="ru-RU"/>
        </w:rPr>
        <w:t>цессы</w:t>
      </w:r>
    </w:p>
    <w:p w14:paraId="7295C750" w14:textId="17881EBF" w:rsidR="00D11C60" w:rsidRDefault="00D11C60" w:rsidP="00A336F7">
      <w:pPr>
        <w:rPr>
          <w:rFonts w:ascii="Times New Roman" w:eastAsia="Times New Roman" w:hAnsi="Times New Roman" w:cs="Times New Roman"/>
          <w:color w:val="000000"/>
          <w:sz w:val="24"/>
          <w:szCs w:val="24"/>
          <w:lang w:eastAsia="ru-RU"/>
        </w:rPr>
      </w:pPr>
      <w:r w:rsidRPr="00D11C60">
        <w:rPr>
          <w:rFonts w:ascii="Times New Roman" w:eastAsia="Times New Roman" w:hAnsi="Times New Roman" w:cs="Times New Roman"/>
          <w:color w:val="000000"/>
          <w:sz w:val="24"/>
          <w:szCs w:val="24"/>
          <w:lang w:eastAsia="ru-RU"/>
        </w:rPr>
        <w:t>Тема 3. Средства информационных</w:t>
      </w:r>
      <w:r>
        <w:rPr>
          <w:rFonts w:ascii="Times New Roman" w:eastAsia="Times New Roman" w:hAnsi="Times New Roman" w:cs="Times New Roman"/>
          <w:color w:val="000000"/>
          <w:sz w:val="24"/>
          <w:szCs w:val="24"/>
          <w:lang w:eastAsia="ru-RU"/>
        </w:rPr>
        <w:t xml:space="preserve"> и коммуникационных техно</w:t>
      </w:r>
      <w:r w:rsidRPr="00D11C60">
        <w:rPr>
          <w:rFonts w:ascii="Times New Roman" w:eastAsia="Times New Roman" w:hAnsi="Times New Roman" w:cs="Times New Roman"/>
          <w:color w:val="000000"/>
          <w:sz w:val="24"/>
          <w:szCs w:val="24"/>
          <w:lang w:eastAsia="ru-RU"/>
        </w:rPr>
        <w:t>логий</w:t>
      </w:r>
    </w:p>
    <w:p w14:paraId="770C3934" w14:textId="31AC38B2" w:rsidR="00D11C60" w:rsidRDefault="00D11C60" w:rsidP="00A336F7">
      <w:pPr>
        <w:rPr>
          <w:rFonts w:ascii="Times New Roman" w:eastAsia="Times New Roman" w:hAnsi="Times New Roman" w:cs="Times New Roman"/>
          <w:color w:val="000000"/>
          <w:sz w:val="24"/>
          <w:szCs w:val="24"/>
          <w:lang w:eastAsia="ru-RU"/>
        </w:rPr>
      </w:pPr>
      <w:r w:rsidRPr="00D11C60">
        <w:rPr>
          <w:rFonts w:ascii="Times New Roman" w:eastAsia="Times New Roman" w:hAnsi="Times New Roman" w:cs="Times New Roman"/>
          <w:color w:val="000000"/>
          <w:sz w:val="24"/>
          <w:szCs w:val="24"/>
          <w:lang w:eastAsia="ru-RU"/>
        </w:rPr>
        <w:t>Тема 4. Технологии создания и преобразования информационных объектов</w:t>
      </w:r>
    </w:p>
    <w:p w14:paraId="2AFB6485" w14:textId="580407CA" w:rsidR="00D11C60" w:rsidRDefault="00D11C60" w:rsidP="00A336F7">
      <w:pPr>
        <w:rPr>
          <w:rFonts w:ascii="Times New Roman" w:eastAsia="Times New Roman" w:hAnsi="Times New Roman" w:cs="Times New Roman"/>
          <w:color w:val="000000"/>
          <w:sz w:val="24"/>
          <w:szCs w:val="24"/>
          <w:lang w:eastAsia="ru-RU"/>
        </w:rPr>
      </w:pPr>
      <w:r w:rsidRPr="00D11C60">
        <w:rPr>
          <w:rFonts w:ascii="Times New Roman" w:eastAsia="Times New Roman" w:hAnsi="Times New Roman" w:cs="Times New Roman"/>
          <w:color w:val="000000"/>
          <w:sz w:val="24"/>
          <w:szCs w:val="24"/>
          <w:lang w:eastAsia="ru-RU"/>
        </w:rPr>
        <w:t>Тема 5. Телекоммуникационные технологии</w:t>
      </w:r>
    </w:p>
    <w:p w14:paraId="094C1A10" w14:textId="3CB835A3" w:rsidR="00D11C60" w:rsidRDefault="00CD05C7" w:rsidP="00A336F7">
      <w:pPr>
        <w:rPr>
          <w:rFonts w:ascii="Times New Roman" w:eastAsia="Times New Roman" w:hAnsi="Times New Roman" w:cs="Times New Roman"/>
          <w:color w:val="000000"/>
          <w:sz w:val="24"/>
          <w:szCs w:val="24"/>
          <w:lang w:eastAsia="ru-RU"/>
        </w:rPr>
      </w:pPr>
      <w:r w:rsidRPr="00F62C34">
        <w:rPr>
          <w:rFonts w:ascii="Times New Roman" w:hAnsi="Times New Roman"/>
          <w:b/>
          <w:bCs/>
        </w:rPr>
        <w:t>Прикладной модуль 1</w:t>
      </w:r>
    </w:p>
    <w:p w14:paraId="47907FD3" w14:textId="2191115A" w:rsidR="00D11C60" w:rsidRDefault="00CD05C7" w:rsidP="00A336F7">
      <w:pPr>
        <w:rPr>
          <w:rFonts w:ascii="Times New Roman" w:eastAsia="Times New Roman" w:hAnsi="Times New Roman" w:cs="Times New Roman"/>
          <w:color w:val="000000"/>
          <w:sz w:val="24"/>
          <w:szCs w:val="24"/>
          <w:lang w:eastAsia="ru-RU"/>
        </w:rPr>
      </w:pPr>
      <w:r w:rsidRPr="00CD05C7">
        <w:rPr>
          <w:rFonts w:ascii="Times New Roman" w:eastAsia="Times New Roman" w:hAnsi="Times New Roman" w:cs="Times New Roman"/>
          <w:color w:val="000000"/>
          <w:sz w:val="24"/>
          <w:szCs w:val="24"/>
          <w:lang w:eastAsia="ru-RU"/>
        </w:rPr>
        <w:t>Тема 4.1 Система трехмерного моделирования КОМПАС-3D LT. Окно Документа</w:t>
      </w:r>
    </w:p>
    <w:p w14:paraId="0D849B58" w14:textId="0E3BDEC7" w:rsidR="00D11C60" w:rsidRPr="00CD05C7" w:rsidRDefault="00CD05C7" w:rsidP="00A336F7">
      <w:pPr>
        <w:rPr>
          <w:rFonts w:ascii="Times New Roman" w:eastAsia="Times New Roman" w:hAnsi="Times New Roman" w:cs="Times New Roman"/>
          <w:color w:val="000000"/>
          <w:sz w:val="24"/>
          <w:szCs w:val="24"/>
          <w:lang w:eastAsia="ru-RU"/>
        </w:rPr>
      </w:pPr>
      <w:r w:rsidRPr="00CD05C7">
        <w:rPr>
          <w:rFonts w:ascii="Times New Roman" w:hAnsi="Times New Roman"/>
          <w:bCs/>
        </w:rPr>
        <w:t>Тема 4.2 Основные приемы создания геометрических тел (многогранники, тела вращения, эскизы, группы геометрических тел)</w:t>
      </w:r>
    </w:p>
    <w:p w14:paraId="334842B4" w14:textId="17D4BA64" w:rsidR="00D11C60" w:rsidRDefault="00CD05C7" w:rsidP="00A336F7">
      <w:pPr>
        <w:rPr>
          <w:rFonts w:ascii="Times New Roman" w:eastAsia="Times New Roman" w:hAnsi="Times New Roman" w:cs="Times New Roman"/>
          <w:color w:val="000000"/>
          <w:sz w:val="24"/>
          <w:szCs w:val="24"/>
          <w:lang w:eastAsia="ru-RU"/>
        </w:rPr>
      </w:pPr>
      <w:r w:rsidRPr="00CD05C7">
        <w:rPr>
          <w:rFonts w:ascii="Times New Roman" w:eastAsia="Times New Roman" w:hAnsi="Times New Roman" w:cs="Times New Roman"/>
          <w:color w:val="000000"/>
          <w:sz w:val="24"/>
          <w:szCs w:val="24"/>
          <w:lang w:eastAsia="ru-RU"/>
        </w:rPr>
        <w:t>Тема 4.3 Редактирование 3 D моделей.  Создание 3 D моделей. Отсечение части детали</w:t>
      </w:r>
    </w:p>
    <w:p w14:paraId="7633D505" w14:textId="495255DB" w:rsidR="00D11C60" w:rsidRDefault="00CD05C7" w:rsidP="00A336F7">
      <w:pPr>
        <w:rPr>
          <w:rFonts w:ascii="Times New Roman" w:eastAsia="Times New Roman" w:hAnsi="Times New Roman" w:cs="Times New Roman"/>
          <w:color w:val="000000"/>
          <w:sz w:val="24"/>
          <w:szCs w:val="24"/>
          <w:lang w:eastAsia="ru-RU"/>
        </w:rPr>
      </w:pPr>
      <w:r w:rsidRPr="00CD05C7">
        <w:rPr>
          <w:rFonts w:ascii="Times New Roman" w:eastAsia="Times New Roman" w:hAnsi="Times New Roman" w:cs="Times New Roman"/>
          <w:color w:val="000000"/>
          <w:sz w:val="24"/>
          <w:szCs w:val="24"/>
          <w:lang w:eastAsia="ru-RU"/>
        </w:rPr>
        <w:t>Тема 4.4 Создание 3d моделей простейших объектов</w:t>
      </w:r>
    </w:p>
    <w:p w14:paraId="76B482E1" w14:textId="638AAF06" w:rsidR="00CD05C7" w:rsidRDefault="00CD05C7" w:rsidP="00A336F7">
      <w:pPr>
        <w:rPr>
          <w:rFonts w:ascii="Times New Roman" w:eastAsia="Times New Roman" w:hAnsi="Times New Roman" w:cs="Times New Roman"/>
          <w:color w:val="000000"/>
          <w:sz w:val="24"/>
          <w:szCs w:val="24"/>
          <w:lang w:eastAsia="ru-RU"/>
        </w:rPr>
      </w:pPr>
      <w:r w:rsidRPr="00F62C34">
        <w:rPr>
          <w:rFonts w:ascii="Times New Roman" w:hAnsi="Times New Roman"/>
          <w:b/>
          <w:bCs/>
        </w:rPr>
        <w:t xml:space="preserve">Прикладной модуль </w:t>
      </w:r>
      <w:r>
        <w:rPr>
          <w:rFonts w:ascii="Times New Roman" w:hAnsi="Times New Roman"/>
          <w:b/>
          <w:bCs/>
        </w:rPr>
        <w:t>2</w:t>
      </w:r>
    </w:p>
    <w:p w14:paraId="060DE728" w14:textId="6A7823A9" w:rsidR="00CD05C7" w:rsidRDefault="00CD05C7" w:rsidP="00A336F7">
      <w:pPr>
        <w:rPr>
          <w:rFonts w:ascii="Times New Roman" w:eastAsia="Times New Roman" w:hAnsi="Times New Roman" w:cs="Times New Roman"/>
          <w:color w:val="000000"/>
          <w:sz w:val="24"/>
          <w:szCs w:val="24"/>
          <w:lang w:eastAsia="ru-RU"/>
        </w:rPr>
      </w:pPr>
      <w:r w:rsidRPr="00CD05C7">
        <w:rPr>
          <w:rFonts w:ascii="Times New Roman" w:eastAsia="Times New Roman" w:hAnsi="Times New Roman" w:cs="Times New Roman"/>
          <w:color w:val="000000"/>
          <w:sz w:val="24"/>
          <w:szCs w:val="24"/>
          <w:lang w:eastAsia="ru-RU"/>
        </w:rPr>
        <w:t>Тема 5.1. Конструктор Тильда</w:t>
      </w:r>
    </w:p>
    <w:p w14:paraId="5E698EEB" w14:textId="10A824F8" w:rsidR="00CD05C7" w:rsidRDefault="00CD05C7" w:rsidP="00A336F7">
      <w:pPr>
        <w:rPr>
          <w:rFonts w:ascii="Times New Roman" w:eastAsia="Times New Roman" w:hAnsi="Times New Roman" w:cs="Times New Roman"/>
          <w:color w:val="000000"/>
          <w:sz w:val="24"/>
          <w:szCs w:val="24"/>
          <w:lang w:eastAsia="ru-RU"/>
        </w:rPr>
      </w:pPr>
      <w:r w:rsidRPr="00CD05C7">
        <w:rPr>
          <w:rFonts w:ascii="Times New Roman" w:eastAsia="Times New Roman" w:hAnsi="Times New Roman" w:cs="Times New Roman"/>
          <w:color w:val="000000"/>
          <w:sz w:val="24"/>
          <w:szCs w:val="24"/>
          <w:lang w:eastAsia="ru-RU"/>
        </w:rPr>
        <w:lastRenderedPageBreak/>
        <w:t>Тема 5.2 Создание сайта</w:t>
      </w:r>
    </w:p>
    <w:p w14:paraId="129CBFB7" w14:textId="5DBFB287" w:rsidR="00CD05C7" w:rsidRDefault="00CD05C7" w:rsidP="00A336F7">
      <w:pPr>
        <w:rPr>
          <w:rFonts w:ascii="Times New Roman" w:eastAsia="Times New Roman" w:hAnsi="Times New Roman" w:cs="Times New Roman"/>
          <w:color w:val="000000"/>
          <w:sz w:val="24"/>
          <w:szCs w:val="24"/>
          <w:lang w:eastAsia="ru-RU"/>
        </w:rPr>
      </w:pPr>
      <w:r w:rsidRPr="00CD05C7">
        <w:rPr>
          <w:rFonts w:ascii="Times New Roman" w:eastAsia="Times New Roman" w:hAnsi="Times New Roman" w:cs="Times New Roman"/>
          <w:color w:val="000000"/>
          <w:sz w:val="24"/>
          <w:szCs w:val="24"/>
          <w:lang w:eastAsia="ru-RU"/>
        </w:rPr>
        <w:t>Тема 5.3. Создание различных видов страниц</w:t>
      </w:r>
    </w:p>
    <w:p w14:paraId="22738A00" w14:textId="46B7A69A" w:rsidR="00CD05C7" w:rsidRDefault="00CD05C7" w:rsidP="00A336F7">
      <w:pPr>
        <w:rPr>
          <w:rFonts w:ascii="Times New Roman" w:eastAsia="Times New Roman" w:hAnsi="Times New Roman" w:cs="Times New Roman"/>
          <w:color w:val="000000"/>
          <w:sz w:val="24"/>
          <w:szCs w:val="24"/>
          <w:lang w:eastAsia="ru-RU"/>
        </w:rPr>
      </w:pPr>
      <w:r w:rsidRPr="00CD05C7">
        <w:rPr>
          <w:rFonts w:ascii="Times New Roman" w:eastAsia="Times New Roman" w:hAnsi="Times New Roman" w:cs="Times New Roman"/>
          <w:color w:val="000000"/>
          <w:sz w:val="24"/>
          <w:szCs w:val="24"/>
          <w:lang w:eastAsia="ru-RU"/>
        </w:rPr>
        <w:t>Тема 5.4. Стандартные блоки</w:t>
      </w:r>
    </w:p>
    <w:p w14:paraId="3D8014A8" w14:textId="6C73C43E" w:rsidR="00D11C60" w:rsidRDefault="00CD05C7" w:rsidP="00A336F7">
      <w:pPr>
        <w:rPr>
          <w:rFonts w:ascii="Times New Roman" w:eastAsia="Times New Roman" w:hAnsi="Times New Roman" w:cs="Times New Roman"/>
          <w:color w:val="000000"/>
          <w:sz w:val="24"/>
          <w:szCs w:val="24"/>
          <w:lang w:eastAsia="ru-RU"/>
        </w:rPr>
      </w:pPr>
      <w:r w:rsidRPr="00CD05C7">
        <w:rPr>
          <w:rFonts w:ascii="Times New Roman" w:eastAsia="Times New Roman" w:hAnsi="Times New Roman" w:cs="Times New Roman"/>
          <w:color w:val="000000"/>
          <w:sz w:val="24"/>
          <w:szCs w:val="24"/>
          <w:lang w:eastAsia="ru-RU"/>
        </w:rPr>
        <w:t>Тема 5.5. Проектная работа с использование конструктора Тильда</w:t>
      </w:r>
    </w:p>
    <w:p w14:paraId="75A543F9" w14:textId="77777777" w:rsidR="00D11C60" w:rsidRDefault="00D11C60" w:rsidP="00A336F7">
      <w:pPr>
        <w:rPr>
          <w:rFonts w:ascii="Times New Roman" w:eastAsia="Times New Roman" w:hAnsi="Times New Roman" w:cs="Times New Roman"/>
          <w:color w:val="000000"/>
          <w:sz w:val="24"/>
          <w:szCs w:val="24"/>
          <w:lang w:eastAsia="ru-RU"/>
        </w:rPr>
      </w:pPr>
    </w:p>
    <w:p w14:paraId="602DAA94" w14:textId="77777777" w:rsidR="00D11C60" w:rsidRDefault="00D11C60" w:rsidP="00A336F7">
      <w:pPr>
        <w:rPr>
          <w:rFonts w:ascii="Times New Roman" w:eastAsia="Times New Roman" w:hAnsi="Times New Roman" w:cs="Times New Roman"/>
          <w:color w:val="000000"/>
          <w:sz w:val="24"/>
          <w:szCs w:val="24"/>
          <w:lang w:eastAsia="ru-RU"/>
        </w:rPr>
      </w:pPr>
    </w:p>
    <w:p w14:paraId="52F5EB2C" w14:textId="77777777" w:rsidR="00D11C60" w:rsidRDefault="00D11C60" w:rsidP="00A336F7">
      <w:pPr>
        <w:rPr>
          <w:rFonts w:ascii="Times New Roman" w:eastAsia="Times New Roman" w:hAnsi="Times New Roman" w:cs="Times New Roman"/>
          <w:color w:val="000000"/>
          <w:sz w:val="24"/>
          <w:szCs w:val="24"/>
          <w:lang w:eastAsia="ru-RU"/>
        </w:rPr>
      </w:pPr>
    </w:p>
    <w:p w14:paraId="3F4BD70B" w14:textId="77777777" w:rsidR="00D11C60" w:rsidRDefault="00D11C60" w:rsidP="00A336F7">
      <w:pPr>
        <w:rPr>
          <w:rFonts w:ascii="Times New Roman" w:eastAsia="Times New Roman" w:hAnsi="Times New Roman" w:cs="Times New Roman"/>
          <w:color w:val="000000"/>
          <w:sz w:val="24"/>
          <w:szCs w:val="24"/>
          <w:lang w:eastAsia="ru-RU"/>
        </w:rPr>
      </w:pPr>
    </w:p>
    <w:p w14:paraId="5B859597" w14:textId="77777777" w:rsidR="00D11C60" w:rsidRDefault="00D11C60" w:rsidP="00A336F7">
      <w:pPr>
        <w:rPr>
          <w:rFonts w:ascii="Times New Roman" w:eastAsia="Times New Roman" w:hAnsi="Times New Roman" w:cs="Times New Roman"/>
          <w:color w:val="000000"/>
          <w:sz w:val="24"/>
          <w:szCs w:val="24"/>
          <w:lang w:eastAsia="ru-RU"/>
        </w:rPr>
      </w:pPr>
    </w:p>
    <w:p w14:paraId="2EC89E78" w14:textId="77777777" w:rsidR="00D11C60" w:rsidRDefault="00D11C60" w:rsidP="00A336F7">
      <w:pPr>
        <w:rPr>
          <w:rFonts w:ascii="Times New Roman" w:eastAsia="Times New Roman" w:hAnsi="Times New Roman" w:cs="Times New Roman"/>
          <w:color w:val="000000"/>
          <w:sz w:val="24"/>
          <w:szCs w:val="24"/>
          <w:lang w:eastAsia="ru-RU"/>
        </w:rPr>
      </w:pPr>
    </w:p>
    <w:p w14:paraId="6174288D" w14:textId="77777777" w:rsidR="00D11C60" w:rsidRDefault="00D11C60" w:rsidP="00A336F7">
      <w:pPr>
        <w:rPr>
          <w:rFonts w:ascii="Times New Roman" w:eastAsia="Times New Roman" w:hAnsi="Times New Roman" w:cs="Times New Roman"/>
          <w:color w:val="000000"/>
          <w:sz w:val="24"/>
          <w:szCs w:val="24"/>
          <w:lang w:eastAsia="ru-RU"/>
        </w:rPr>
      </w:pPr>
    </w:p>
    <w:p w14:paraId="40448396" w14:textId="77777777" w:rsidR="00D11C60" w:rsidRDefault="00D11C60" w:rsidP="00A336F7">
      <w:pPr>
        <w:rPr>
          <w:rFonts w:ascii="Times New Roman" w:eastAsia="Times New Roman" w:hAnsi="Times New Roman" w:cs="Times New Roman"/>
          <w:color w:val="000000"/>
          <w:sz w:val="24"/>
          <w:szCs w:val="24"/>
          <w:lang w:eastAsia="ru-RU"/>
        </w:rPr>
      </w:pPr>
    </w:p>
    <w:p w14:paraId="1F78ED95" w14:textId="77777777" w:rsidR="00D11C60" w:rsidRDefault="00D11C60" w:rsidP="00A336F7">
      <w:pPr>
        <w:rPr>
          <w:rFonts w:ascii="Times New Roman" w:eastAsia="Times New Roman" w:hAnsi="Times New Roman" w:cs="Times New Roman"/>
          <w:color w:val="000000"/>
          <w:sz w:val="24"/>
          <w:szCs w:val="24"/>
          <w:lang w:eastAsia="ru-RU"/>
        </w:rPr>
      </w:pPr>
    </w:p>
    <w:p w14:paraId="7D3F29AB" w14:textId="77777777" w:rsidR="00D11C60" w:rsidRDefault="00D11C60" w:rsidP="00A336F7">
      <w:pPr>
        <w:rPr>
          <w:rFonts w:ascii="Times New Roman" w:eastAsia="Times New Roman" w:hAnsi="Times New Roman" w:cs="Times New Roman"/>
          <w:color w:val="000000"/>
          <w:sz w:val="24"/>
          <w:szCs w:val="24"/>
          <w:lang w:eastAsia="ru-RU"/>
        </w:rPr>
      </w:pPr>
    </w:p>
    <w:p w14:paraId="7B2E7C54" w14:textId="77777777" w:rsidR="00D11C60" w:rsidRDefault="00D11C60" w:rsidP="00A336F7">
      <w:pPr>
        <w:rPr>
          <w:rFonts w:ascii="Times New Roman" w:eastAsia="Times New Roman" w:hAnsi="Times New Roman" w:cs="Times New Roman"/>
          <w:color w:val="000000"/>
          <w:sz w:val="24"/>
          <w:szCs w:val="24"/>
          <w:lang w:eastAsia="ru-RU"/>
        </w:rPr>
      </w:pPr>
    </w:p>
    <w:p w14:paraId="4164A26B" w14:textId="77777777" w:rsidR="00D11C60" w:rsidRDefault="00D11C60" w:rsidP="00A336F7">
      <w:pPr>
        <w:rPr>
          <w:rFonts w:ascii="Times New Roman" w:eastAsia="Times New Roman" w:hAnsi="Times New Roman" w:cs="Times New Roman"/>
          <w:color w:val="000000"/>
          <w:sz w:val="24"/>
          <w:szCs w:val="24"/>
          <w:lang w:eastAsia="ru-RU"/>
        </w:rPr>
      </w:pPr>
    </w:p>
    <w:p w14:paraId="4CB7BF1B" w14:textId="77777777" w:rsidR="00D11C60" w:rsidRDefault="00D11C60" w:rsidP="00A336F7">
      <w:pPr>
        <w:rPr>
          <w:rFonts w:ascii="Times New Roman" w:eastAsia="Times New Roman" w:hAnsi="Times New Roman" w:cs="Times New Roman"/>
          <w:color w:val="000000"/>
          <w:sz w:val="24"/>
          <w:szCs w:val="24"/>
          <w:lang w:eastAsia="ru-RU"/>
        </w:rPr>
      </w:pPr>
    </w:p>
    <w:p w14:paraId="402B5FA7" w14:textId="77777777" w:rsidR="00D11C60" w:rsidRDefault="00D11C60" w:rsidP="00A336F7">
      <w:pPr>
        <w:rPr>
          <w:rFonts w:ascii="Times New Roman" w:eastAsia="Times New Roman" w:hAnsi="Times New Roman" w:cs="Times New Roman"/>
          <w:color w:val="000000"/>
          <w:sz w:val="24"/>
          <w:szCs w:val="24"/>
          <w:lang w:eastAsia="ru-RU"/>
        </w:rPr>
      </w:pPr>
    </w:p>
    <w:p w14:paraId="5B015246" w14:textId="77777777" w:rsidR="00D11C60" w:rsidRDefault="00D11C60" w:rsidP="00A336F7">
      <w:pPr>
        <w:rPr>
          <w:rFonts w:ascii="Times New Roman" w:eastAsia="Times New Roman" w:hAnsi="Times New Roman" w:cs="Times New Roman"/>
          <w:color w:val="000000"/>
          <w:sz w:val="24"/>
          <w:szCs w:val="24"/>
          <w:lang w:eastAsia="ru-RU"/>
        </w:rPr>
      </w:pPr>
    </w:p>
    <w:p w14:paraId="5CBE21A4" w14:textId="77777777" w:rsidR="00D11C60" w:rsidRDefault="00D11C60" w:rsidP="00A336F7">
      <w:pPr>
        <w:rPr>
          <w:rFonts w:ascii="Times New Roman" w:eastAsia="Times New Roman" w:hAnsi="Times New Roman" w:cs="Times New Roman"/>
          <w:color w:val="000000"/>
          <w:sz w:val="24"/>
          <w:szCs w:val="24"/>
          <w:lang w:eastAsia="ru-RU"/>
        </w:rPr>
      </w:pPr>
    </w:p>
    <w:p w14:paraId="051D8518" w14:textId="77777777" w:rsidR="00D11C60" w:rsidRDefault="00D11C60" w:rsidP="00A336F7">
      <w:pPr>
        <w:rPr>
          <w:rFonts w:ascii="Times New Roman" w:eastAsia="Times New Roman" w:hAnsi="Times New Roman" w:cs="Times New Roman"/>
          <w:color w:val="000000"/>
          <w:sz w:val="24"/>
          <w:szCs w:val="24"/>
          <w:lang w:eastAsia="ru-RU"/>
        </w:rPr>
      </w:pPr>
    </w:p>
    <w:p w14:paraId="5887AE80" w14:textId="77777777" w:rsidR="00D11C60" w:rsidRDefault="00D11C60" w:rsidP="00A336F7">
      <w:pPr>
        <w:rPr>
          <w:rFonts w:ascii="Times New Roman" w:eastAsia="Times New Roman" w:hAnsi="Times New Roman" w:cs="Times New Roman"/>
          <w:color w:val="000000"/>
          <w:sz w:val="24"/>
          <w:szCs w:val="24"/>
          <w:lang w:eastAsia="ru-RU"/>
        </w:rPr>
      </w:pPr>
    </w:p>
    <w:p w14:paraId="683E5AF6" w14:textId="77777777" w:rsidR="00D11C60" w:rsidRDefault="00D11C60" w:rsidP="00A336F7">
      <w:pPr>
        <w:rPr>
          <w:rFonts w:ascii="Times New Roman" w:eastAsia="Times New Roman" w:hAnsi="Times New Roman" w:cs="Times New Roman"/>
          <w:color w:val="000000"/>
          <w:sz w:val="24"/>
          <w:szCs w:val="24"/>
          <w:lang w:eastAsia="ru-RU"/>
        </w:rPr>
      </w:pPr>
    </w:p>
    <w:p w14:paraId="3B346FE0" w14:textId="77777777" w:rsidR="00D11C60" w:rsidRDefault="00D11C60" w:rsidP="00A336F7">
      <w:pPr>
        <w:rPr>
          <w:rFonts w:ascii="Times New Roman" w:eastAsia="Times New Roman" w:hAnsi="Times New Roman" w:cs="Times New Roman"/>
          <w:color w:val="000000"/>
          <w:sz w:val="24"/>
          <w:szCs w:val="24"/>
          <w:lang w:eastAsia="ru-RU"/>
        </w:rPr>
      </w:pPr>
    </w:p>
    <w:p w14:paraId="65B4BC6A" w14:textId="77777777" w:rsidR="00D11C60" w:rsidRPr="00A336F7" w:rsidRDefault="00D11C60" w:rsidP="00A336F7">
      <w:pPr>
        <w:rPr>
          <w:rFonts w:ascii="Times New Roman" w:eastAsia="Times New Roman" w:hAnsi="Times New Roman" w:cs="Times New Roman"/>
          <w:color w:val="000000"/>
          <w:sz w:val="24"/>
          <w:szCs w:val="24"/>
          <w:lang w:eastAsia="ru-RU"/>
        </w:rPr>
      </w:pPr>
    </w:p>
    <w:sectPr w:rsidR="00D11C60" w:rsidRPr="00A336F7" w:rsidSect="003802FA">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19458" w14:textId="77777777" w:rsidR="00970949" w:rsidRDefault="00970949" w:rsidP="00A336F7">
      <w:pPr>
        <w:spacing w:after="0" w:line="240" w:lineRule="auto"/>
      </w:pPr>
      <w:r>
        <w:separator/>
      </w:r>
    </w:p>
  </w:endnote>
  <w:endnote w:type="continuationSeparator" w:id="0">
    <w:p w14:paraId="224BB686" w14:textId="77777777" w:rsidR="00970949" w:rsidRDefault="00970949" w:rsidP="00A3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90EE8" w14:textId="77777777" w:rsidR="00970949" w:rsidRDefault="00970949" w:rsidP="00A336F7">
      <w:pPr>
        <w:spacing w:after="0" w:line="240" w:lineRule="auto"/>
      </w:pPr>
      <w:r>
        <w:separator/>
      </w:r>
    </w:p>
  </w:footnote>
  <w:footnote w:type="continuationSeparator" w:id="0">
    <w:p w14:paraId="1A168F5F" w14:textId="77777777" w:rsidR="00970949" w:rsidRDefault="00970949" w:rsidP="00A336F7">
      <w:pPr>
        <w:spacing w:after="0" w:line="240" w:lineRule="auto"/>
      </w:pPr>
      <w:r>
        <w:continuationSeparator/>
      </w:r>
    </w:p>
  </w:footnote>
  <w:footnote w:id="1">
    <w:p w14:paraId="2B69D2F9" w14:textId="77777777" w:rsidR="0065473D" w:rsidRPr="00DE3D10" w:rsidRDefault="0065473D" w:rsidP="0065473D">
      <w:pPr>
        <w:pStyle w:val="a5"/>
        <w:rPr>
          <w:lang w:val="ru-RU"/>
        </w:rPr>
      </w:pPr>
      <w:r>
        <w:rPr>
          <w:rStyle w:val="a7"/>
        </w:rPr>
        <w:footnoteRef/>
      </w:r>
      <w:r w:rsidRPr="00DE3D10">
        <w:rPr>
          <w:lang w:val="ru-RU"/>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15CF5368" w14:textId="77777777" w:rsidR="0065473D" w:rsidRPr="00DE3D10" w:rsidRDefault="0065473D" w:rsidP="0065473D">
      <w:pPr>
        <w:pStyle w:val="a5"/>
        <w:rPr>
          <w:lang w:val="ru-RU"/>
        </w:rPr>
      </w:pPr>
      <w:r>
        <w:rPr>
          <w:rStyle w:val="a7"/>
        </w:rPr>
        <w:footnoteRef/>
      </w:r>
      <w:r w:rsidRPr="00DE3D10">
        <w:rPr>
          <w:lang w:val="ru-RU"/>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1" w15:restartNumberingAfterBreak="0">
    <w:nsid w:val="208A7ECA"/>
    <w:multiLevelType w:val="multilevel"/>
    <w:tmpl w:val="A82C28D8"/>
    <w:lvl w:ilvl="0">
      <w:start w:val="1"/>
      <w:numFmt w:val="decimal"/>
      <w:lvlText w:val="%1"/>
      <w:lvlJc w:val="left"/>
      <w:pPr>
        <w:ind w:left="360" w:hanging="360"/>
      </w:pPr>
      <w:rPr>
        <w:rFonts w:ascii="YS Text" w:hAnsi="YS Text" w:hint="default"/>
        <w:color w:val="000000"/>
        <w:sz w:val="23"/>
      </w:rPr>
    </w:lvl>
    <w:lvl w:ilvl="1">
      <w:start w:val="1"/>
      <w:numFmt w:val="decimal"/>
      <w:lvlText w:val="%1.%2"/>
      <w:lvlJc w:val="left"/>
      <w:pPr>
        <w:ind w:left="360" w:hanging="360"/>
      </w:pPr>
      <w:rPr>
        <w:rFonts w:ascii="YS Text" w:hAnsi="YS Text" w:hint="default"/>
        <w:color w:val="000000"/>
        <w:sz w:val="23"/>
      </w:rPr>
    </w:lvl>
    <w:lvl w:ilvl="2">
      <w:start w:val="1"/>
      <w:numFmt w:val="decimal"/>
      <w:lvlText w:val="%1.%2.%3"/>
      <w:lvlJc w:val="left"/>
      <w:pPr>
        <w:ind w:left="720" w:hanging="720"/>
      </w:pPr>
      <w:rPr>
        <w:rFonts w:ascii="YS Text" w:hAnsi="YS Text" w:hint="default"/>
        <w:color w:val="000000"/>
        <w:sz w:val="23"/>
      </w:rPr>
    </w:lvl>
    <w:lvl w:ilvl="3">
      <w:start w:val="1"/>
      <w:numFmt w:val="decimal"/>
      <w:lvlText w:val="%1.%2.%3.%4"/>
      <w:lvlJc w:val="left"/>
      <w:pPr>
        <w:ind w:left="720" w:hanging="720"/>
      </w:pPr>
      <w:rPr>
        <w:rFonts w:ascii="YS Text" w:hAnsi="YS Text" w:hint="default"/>
        <w:color w:val="000000"/>
        <w:sz w:val="23"/>
      </w:rPr>
    </w:lvl>
    <w:lvl w:ilvl="4">
      <w:start w:val="1"/>
      <w:numFmt w:val="decimal"/>
      <w:lvlText w:val="%1.%2.%3.%4.%5"/>
      <w:lvlJc w:val="left"/>
      <w:pPr>
        <w:ind w:left="1080" w:hanging="1080"/>
      </w:pPr>
      <w:rPr>
        <w:rFonts w:ascii="YS Text" w:hAnsi="YS Text" w:hint="default"/>
        <w:color w:val="000000"/>
        <w:sz w:val="23"/>
      </w:rPr>
    </w:lvl>
    <w:lvl w:ilvl="5">
      <w:start w:val="1"/>
      <w:numFmt w:val="decimal"/>
      <w:lvlText w:val="%1.%2.%3.%4.%5.%6"/>
      <w:lvlJc w:val="left"/>
      <w:pPr>
        <w:ind w:left="1080" w:hanging="1080"/>
      </w:pPr>
      <w:rPr>
        <w:rFonts w:ascii="YS Text" w:hAnsi="YS Text" w:hint="default"/>
        <w:color w:val="000000"/>
        <w:sz w:val="23"/>
      </w:rPr>
    </w:lvl>
    <w:lvl w:ilvl="6">
      <w:start w:val="1"/>
      <w:numFmt w:val="decimal"/>
      <w:lvlText w:val="%1.%2.%3.%4.%5.%6.%7"/>
      <w:lvlJc w:val="left"/>
      <w:pPr>
        <w:ind w:left="1440" w:hanging="1440"/>
      </w:pPr>
      <w:rPr>
        <w:rFonts w:ascii="YS Text" w:hAnsi="YS Text" w:hint="default"/>
        <w:color w:val="000000"/>
        <w:sz w:val="23"/>
      </w:rPr>
    </w:lvl>
    <w:lvl w:ilvl="7">
      <w:start w:val="1"/>
      <w:numFmt w:val="decimal"/>
      <w:lvlText w:val="%1.%2.%3.%4.%5.%6.%7.%8"/>
      <w:lvlJc w:val="left"/>
      <w:pPr>
        <w:ind w:left="1440" w:hanging="1440"/>
      </w:pPr>
      <w:rPr>
        <w:rFonts w:ascii="YS Text" w:hAnsi="YS Text" w:hint="default"/>
        <w:color w:val="000000"/>
        <w:sz w:val="23"/>
      </w:rPr>
    </w:lvl>
    <w:lvl w:ilvl="8">
      <w:start w:val="1"/>
      <w:numFmt w:val="decimal"/>
      <w:lvlText w:val="%1.%2.%3.%4.%5.%6.%7.%8.%9"/>
      <w:lvlJc w:val="left"/>
      <w:pPr>
        <w:ind w:left="1440" w:hanging="1440"/>
      </w:pPr>
      <w:rPr>
        <w:rFonts w:ascii="YS Text" w:hAnsi="YS Text" w:hint="default"/>
        <w:color w:val="000000"/>
        <w:sz w:val="23"/>
      </w:rPr>
    </w:lvl>
  </w:abstractNum>
  <w:abstractNum w:abstractNumId="2" w15:restartNumberingAfterBreak="0">
    <w:nsid w:val="351054BD"/>
    <w:multiLevelType w:val="hybridMultilevel"/>
    <w:tmpl w:val="4336ED7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A35E53"/>
    <w:multiLevelType w:val="hybridMultilevel"/>
    <w:tmpl w:val="A2CE6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18752C"/>
    <w:multiLevelType w:val="multilevel"/>
    <w:tmpl w:val="BF9C47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33"/>
    <w:rsid w:val="00053255"/>
    <w:rsid w:val="00093809"/>
    <w:rsid w:val="000A4FE7"/>
    <w:rsid w:val="001E25AA"/>
    <w:rsid w:val="00346004"/>
    <w:rsid w:val="00361B5D"/>
    <w:rsid w:val="005825E7"/>
    <w:rsid w:val="005F535D"/>
    <w:rsid w:val="0065473D"/>
    <w:rsid w:val="006553CA"/>
    <w:rsid w:val="007220E8"/>
    <w:rsid w:val="008007C6"/>
    <w:rsid w:val="008D511B"/>
    <w:rsid w:val="00970949"/>
    <w:rsid w:val="009E2781"/>
    <w:rsid w:val="009F4500"/>
    <w:rsid w:val="00A336F7"/>
    <w:rsid w:val="00BB2207"/>
    <w:rsid w:val="00C71C33"/>
    <w:rsid w:val="00CD05C7"/>
    <w:rsid w:val="00CE2496"/>
    <w:rsid w:val="00CF09D4"/>
    <w:rsid w:val="00D11C60"/>
    <w:rsid w:val="00DB5D7D"/>
    <w:rsid w:val="00DD352B"/>
    <w:rsid w:val="00E00D38"/>
    <w:rsid w:val="00E57AD4"/>
    <w:rsid w:val="00F514CB"/>
    <w:rsid w:val="00FF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FDA8"/>
  <w15:docId w15:val="{1AAE6E13-7925-4712-B3C8-C01F1431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AD4"/>
    <w:pPr>
      <w:ind w:left="720"/>
      <w:contextualSpacing/>
    </w:pPr>
  </w:style>
  <w:style w:type="paragraph" w:styleId="a4">
    <w:name w:val="No Spacing"/>
    <w:uiPriority w:val="1"/>
    <w:qFormat/>
    <w:rsid w:val="00E57AD4"/>
    <w:pPr>
      <w:spacing w:after="0" w:line="240" w:lineRule="auto"/>
    </w:p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E00D38"/>
    <w:pPr>
      <w:spacing w:after="0" w:line="240" w:lineRule="auto"/>
    </w:pPr>
    <w:rPr>
      <w:rFonts w:ascii="Times New Roman" w:eastAsia="Times New Roman" w:hAnsi="Times New Roman" w:cs="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E00D38"/>
    <w:rPr>
      <w:rFonts w:ascii="Times New Roman" w:eastAsia="Times New Roman" w:hAnsi="Times New Roman" w:cs="Times New Roman"/>
      <w:sz w:val="20"/>
      <w:szCs w:val="20"/>
      <w:lang w:val="en-US" w:eastAsia="x-none"/>
    </w:rPr>
  </w:style>
  <w:style w:type="character" w:styleId="a7">
    <w:name w:val="footnote reference"/>
    <w:uiPriority w:val="99"/>
    <w:rsid w:val="00E00D3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13</Pages>
  <Words>3320</Words>
  <Characters>18928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8</cp:revision>
  <dcterms:created xsi:type="dcterms:W3CDTF">2023-09-25T17:33:00Z</dcterms:created>
  <dcterms:modified xsi:type="dcterms:W3CDTF">2023-09-26T10:52:00Z</dcterms:modified>
</cp:coreProperties>
</file>